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D70C" w14:textId="4E7FE87D" w:rsidR="0085053F" w:rsidRDefault="00840493">
      <w:r>
        <w:t>To</w:t>
      </w:r>
      <w:r w:rsidR="0085053F" w:rsidRPr="0085053F">
        <w:t xml:space="preserve"> reduce the </w:t>
      </w:r>
      <w:r>
        <w:t>spread of</w:t>
      </w:r>
      <w:r w:rsidR="0085053F" w:rsidRPr="0085053F">
        <w:t xml:space="preserve"> COVID-19, access to the </w:t>
      </w:r>
      <w:r>
        <w:t xml:space="preserve">WCRC Building is limited and </w:t>
      </w:r>
      <w:r w:rsidR="0085053F" w:rsidRPr="0085053F">
        <w:t xml:space="preserve">by approval only.  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2515"/>
        <w:gridCol w:w="1180"/>
        <w:gridCol w:w="331"/>
        <w:gridCol w:w="343"/>
        <w:gridCol w:w="788"/>
        <w:gridCol w:w="331"/>
        <w:gridCol w:w="1051"/>
        <w:gridCol w:w="331"/>
        <w:gridCol w:w="1346"/>
        <w:gridCol w:w="331"/>
        <w:gridCol w:w="842"/>
        <w:gridCol w:w="331"/>
      </w:tblGrid>
      <w:tr w:rsidR="009A0696" w14:paraId="0B4CB3AA" w14:textId="70A283EC" w:rsidTr="00586BA0">
        <w:trPr>
          <w:trHeight w:val="438"/>
        </w:trPr>
        <w:tc>
          <w:tcPr>
            <w:tcW w:w="436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7111DE84" w14:textId="77777777" w:rsidR="009A0696" w:rsidRDefault="009A0696" w:rsidP="0016349A">
            <w:r>
              <w:t xml:space="preserve">Your Name: </w:t>
            </w:r>
          </w:p>
          <w:p w14:paraId="30C59C48" w14:textId="1D08257C" w:rsidR="009A0696" w:rsidRDefault="009A0696" w:rsidP="00140864"/>
        </w:tc>
        <w:tc>
          <w:tcPr>
            <w:tcW w:w="5351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25ABE4D4" w14:textId="77777777" w:rsidR="009A0696" w:rsidRDefault="009A0696" w:rsidP="0016349A"/>
        </w:tc>
      </w:tr>
      <w:tr w:rsidR="009A0696" w14:paraId="69F8EDE4" w14:textId="4E7668AA" w:rsidTr="00586BA0">
        <w:trPr>
          <w:trHeight w:val="440"/>
        </w:trPr>
        <w:tc>
          <w:tcPr>
            <w:tcW w:w="4369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2C9A66E1" w14:textId="77777777" w:rsidR="009A0696" w:rsidRDefault="009A0696" w:rsidP="00B210D4">
            <w:r>
              <w:t xml:space="preserve">Program: </w:t>
            </w:r>
          </w:p>
          <w:p w14:paraId="43342F00" w14:textId="7D81CF12" w:rsidR="009A0696" w:rsidRDefault="009A0696" w:rsidP="00B210D4"/>
        </w:tc>
        <w:tc>
          <w:tcPr>
            <w:tcW w:w="535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2F9A1ED2" w14:textId="0721FB5A" w:rsidR="009A0696" w:rsidRDefault="009A0696" w:rsidP="0016349A">
            <w:r>
              <w:t>Type of activity or event:</w:t>
            </w:r>
          </w:p>
        </w:tc>
      </w:tr>
      <w:tr w:rsidR="009A0696" w14:paraId="46FB5B3D" w14:textId="469D28B1" w:rsidTr="00586BA0">
        <w:trPr>
          <w:trHeight w:val="521"/>
        </w:trPr>
        <w:tc>
          <w:tcPr>
            <w:tcW w:w="4369" w:type="dxa"/>
            <w:gridSpan w:val="4"/>
            <w:tcBorders>
              <w:left w:val="single" w:sz="12" w:space="0" w:color="auto"/>
              <w:bottom w:val="single" w:sz="24" w:space="0" w:color="auto"/>
            </w:tcBorders>
          </w:tcPr>
          <w:p w14:paraId="0B81F374" w14:textId="77777777" w:rsidR="009A0696" w:rsidRDefault="009A0696" w:rsidP="00B210D4">
            <w:r>
              <w:t xml:space="preserve">Start Date: </w:t>
            </w:r>
          </w:p>
          <w:p w14:paraId="6385A159" w14:textId="6B1E4E00" w:rsidR="009A0696" w:rsidRDefault="009A0696" w:rsidP="00B210D4"/>
        </w:tc>
        <w:tc>
          <w:tcPr>
            <w:tcW w:w="5351" w:type="dxa"/>
            <w:gridSpan w:val="8"/>
            <w:tcBorders>
              <w:bottom w:val="single" w:sz="24" w:space="0" w:color="auto"/>
              <w:right w:val="single" w:sz="12" w:space="0" w:color="auto"/>
            </w:tcBorders>
          </w:tcPr>
          <w:p w14:paraId="162EF64E" w14:textId="59D4FE69" w:rsidR="009A0696" w:rsidRDefault="009A0696" w:rsidP="0016349A">
            <w:r>
              <w:t>End Date:</w:t>
            </w:r>
          </w:p>
        </w:tc>
      </w:tr>
      <w:tr w:rsidR="009A0696" w14:paraId="7EC74482" w14:textId="22ABC64F" w:rsidTr="00586BA0">
        <w:trPr>
          <w:trHeight w:val="701"/>
        </w:trPr>
        <w:tc>
          <w:tcPr>
            <w:tcW w:w="251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</w:tcPr>
          <w:p w14:paraId="415C5DB4" w14:textId="08506552" w:rsidR="009A0696" w:rsidRPr="0007058A" w:rsidRDefault="009A0696" w:rsidP="00B210D4">
            <w:pPr>
              <w:rPr>
                <w:b/>
              </w:rPr>
            </w:pPr>
          </w:p>
        </w:tc>
        <w:tc>
          <w:tcPr>
            <w:tcW w:w="118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5988E8" w14:textId="77777777" w:rsidR="009A0696" w:rsidRDefault="009A0696" w:rsidP="00B210D4">
            <w:r>
              <w:t>LOW Risk</w:t>
            </w:r>
          </w:p>
          <w:p w14:paraId="0F83A154" w14:textId="6E8DEA11" w:rsidR="009A0696" w:rsidRDefault="009A0696" w:rsidP="00B210D4"/>
        </w:tc>
        <w:tc>
          <w:tcPr>
            <w:tcW w:w="33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7D0CC50" w14:textId="5EDF5A5C" w:rsidR="009A0696" w:rsidRDefault="009A0696" w:rsidP="00B210D4">
            <w:pPr>
              <w:jc w:val="center"/>
            </w:pPr>
            <w:r>
              <w:t xml:space="preserve"> X</w:t>
            </w:r>
          </w:p>
        </w:tc>
        <w:tc>
          <w:tcPr>
            <w:tcW w:w="1131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03AE6C4" w14:textId="1693A00B" w:rsidR="009A0696" w:rsidRDefault="009A0696" w:rsidP="00840493">
            <w:r>
              <w:t>LOW Risk</w:t>
            </w:r>
          </w:p>
        </w:tc>
        <w:tc>
          <w:tcPr>
            <w:tcW w:w="33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5EB3AE8A" w14:textId="399A775B" w:rsidR="009A0696" w:rsidRDefault="009A0696" w:rsidP="00B210D4">
            <w:r>
              <w:t xml:space="preserve"> X</w:t>
            </w:r>
          </w:p>
        </w:tc>
        <w:tc>
          <w:tcPr>
            <w:tcW w:w="10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2E3BCCF5" w14:textId="6C9BBED5" w:rsidR="009A0696" w:rsidRDefault="00840493" w:rsidP="00B210D4">
            <w:r>
              <w:t xml:space="preserve">MEDIUM </w:t>
            </w:r>
            <w:r w:rsidR="009A0696">
              <w:t>Risk</w:t>
            </w:r>
          </w:p>
        </w:tc>
        <w:tc>
          <w:tcPr>
            <w:tcW w:w="33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732B143" w14:textId="75E1A22A" w:rsidR="009A0696" w:rsidRDefault="009A0696" w:rsidP="00B210D4">
            <w:r>
              <w:t xml:space="preserve"> X</w:t>
            </w:r>
          </w:p>
        </w:tc>
        <w:tc>
          <w:tcPr>
            <w:tcW w:w="134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C000"/>
          </w:tcPr>
          <w:p w14:paraId="6178717A" w14:textId="11F3DFD0" w:rsidR="009A0696" w:rsidRDefault="00840493" w:rsidP="00B210D4">
            <w:r>
              <w:t>MEDIUM</w:t>
            </w:r>
            <w:r w:rsidR="009A0696">
              <w:t xml:space="preserve"> Risk</w:t>
            </w:r>
          </w:p>
        </w:tc>
        <w:tc>
          <w:tcPr>
            <w:tcW w:w="33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24BE81AC" w14:textId="6C1729BB" w:rsidR="009A0696" w:rsidRDefault="009A0696" w:rsidP="00B210D4">
            <w:r>
              <w:t xml:space="preserve"> X</w:t>
            </w:r>
          </w:p>
        </w:tc>
        <w:tc>
          <w:tcPr>
            <w:tcW w:w="84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0000"/>
          </w:tcPr>
          <w:p w14:paraId="595A982A" w14:textId="0E15C95D" w:rsidR="009A0696" w:rsidRDefault="009A0696" w:rsidP="00B210D4">
            <w:r>
              <w:t>HIGH Risk</w:t>
            </w:r>
          </w:p>
        </w:tc>
        <w:tc>
          <w:tcPr>
            <w:tcW w:w="331" w:type="dxa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E3927A" w14:textId="4FA8CA2B" w:rsidR="009A0696" w:rsidRDefault="009A0696" w:rsidP="009A0696">
            <w:pPr>
              <w:jc w:val="center"/>
            </w:pPr>
            <w:r>
              <w:t>X</w:t>
            </w:r>
          </w:p>
        </w:tc>
      </w:tr>
      <w:tr w:rsidR="009A0696" w14:paraId="547CDC18" w14:textId="5F771AA0" w:rsidTr="00586BA0">
        <w:trPr>
          <w:trHeight w:val="269"/>
        </w:trPr>
        <w:tc>
          <w:tcPr>
            <w:tcW w:w="2515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143E8E58" w14:textId="485B13BC" w:rsidR="009A0696" w:rsidRPr="0007058A" w:rsidRDefault="009A0696" w:rsidP="001E0747">
            <w:pPr>
              <w:jc w:val="center"/>
              <w:rPr>
                <w:b/>
              </w:rPr>
            </w:pPr>
            <w:r>
              <w:rPr>
                <w:b/>
              </w:rPr>
              <w:t>Questions:</w:t>
            </w:r>
          </w:p>
        </w:tc>
        <w:tc>
          <w:tcPr>
            <w:tcW w:w="7205" w:type="dxa"/>
            <w:gridSpan w:val="11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4550D3" w14:textId="4DCD71EF" w:rsidR="009A0696" w:rsidRPr="001E0747" w:rsidRDefault="009A0696" w:rsidP="001E0747">
            <w:pPr>
              <w:jc w:val="center"/>
              <w:rPr>
                <w:b/>
              </w:rPr>
            </w:pPr>
            <w:r>
              <w:rPr>
                <w:b/>
              </w:rPr>
              <w:t xml:space="preserve">Select only </w:t>
            </w:r>
            <w:r w:rsidRPr="001E0747">
              <w:rPr>
                <w:b/>
              </w:rPr>
              <w:t>one</w:t>
            </w:r>
            <w:r>
              <w:rPr>
                <w:b/>
              </w:rPr>
              <w:t xml:space="preserve"> answer per question</w:t>
            </w:r>
            <w:r w:rsidRPr="001E0747">
              <w:rPr>
                <w:b/>
              </w:rPr>
              <w:t>:</w:t>
            </w:r>
          </w:p>
        </w:tc>
      </w:tr>
      <w:tr w:rsidR="009A0696" w14:paraId="64CD7E8A" w14:textId="393AB3A7" w:rsidTr="00586BA0">
        <w:trPr>
          <w:trHeight w:val="432"/>
        </w:trPr>
        <w:tc>
          <w:tcPr>
            <w:tcW w:w="2515" w:type="dxa"/>
            <w:tcBorders>
              <w:top w:val="single" w:sz="24" w:space="0" w:color="auto"/>
              <w:left w:val="single" w:sz="12" w:space="0" w:color="auto"/>
            </w:tcBorders>
          </w:tcPr>
          <w:p w14:paraId="0DCA7E6F" w14:textId="5152B2D7" w:rsidR="009A0696" w:rsidRDefault="009A0696" w:rsidP="00140864">
            <w:r>
              <w:t>Will the event be outside?</w:t>
            </w:r>
          </w:p>
        </w:tc>
        <w:tc>
          <w:tcPr>
            <w:tcW w:w="118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C611821" w14:textId="20A2F18A" w:rsidR="009A0696" w:rsidRDefault="009A0696" w:rsidP="00B210D4">
            <w:r>
              <w:t>YES</w:t>
            </w: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23E77F7C" w14:textId="5CCE05C0" w:rsidR="009A0696" w:rsidRDefault="009A0696" w:rsidP="00140864">
            <w: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03127531" w14:textId="77777777" w:rsidR="009A0696" w:rsidRDefault="009A0696" w:rsidP="00140864"/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762694AA" w14:textId="77777777" w:rsidR="009A0696" w:rsidRDefault="009A0696" w:rsidP="00140864"/>
        </w:tc>
        <w:tc>
          <w:tcPr>
            <w:tcW w:w="1051" w:type="dxa"/>
            <w:tcBorders>
              <w:top w:val="single" w:sz="24" w:space="0" w:color="auto"/>
            </w:tcBorders>
            <w:shd w:val="clear" w:color="auto" w:fill="FFD966" w:themeFill="accent4" w:themeFillTint="99"/>
          </w:tcPr>
          <w:p w14:paraId="412242FC" w14:textId="261F017E" w:rsidR="009A0696" w:rsidRDefault="009A0696" w:rsidP="00417FFE">
            <w:r>
              <w:t>NO</w:t>
            </w: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5A708673" w14:textId="793828BB" w:rsidR="009A0696" w:rsidRDefault="009A0696" w:rsidP="00140864">
            <w:r>
              <w:t xml:space="preserve"> </w:t>
            </w:r>
          </w:p>
        </w:tc>
        <w:tc>
          <w:tcPr>
            <w:tcW w:w="1346" w:type="dxa"/>
            <w:tcBorders>
              <w:top w:val="single" w:sz="24" w:space="0" w:color="auto"/>
            </w:tcBorders>
            <w:shd w:val="clear" w:color="auto" w:fill="FFC000"/>
          </w:tcPr>
          <w:p w14:paraId="29E2DFDE" w14:textId="77777777" w:rsidR="009A0696" w:rsidRDefault="009A0696" w:rsidP="00140864"/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7FB30550" w14:textId="77777777" w:rsidR="009A0696" w:rsidRDefault="009A0696" w:rsidP="00140864"/>
        </w:tc>
        <w:tc>
          <w:tcPr>
            <w:tcW w:w="842" w:type="dxa"/>
            <w:tcBorders>
              <w:top w:val="single" w:sz="24" w:space="0" w:color="auto"/>
            </w:tcBorders>
            <w:shd w:val="clear" w:color="auto" w:fill="FF0000"/>
          </w:tcPr>
          <w:p w14:paraId="11DFBAB6" w14:textId="77777777" w:rsidR="009A0696" w:rsidRDefault="009A0696" w:rsidP="00140864"/>
        </w:tc>
        <w:tc>
          <w:tcPr>
            <w:tcW w:w="331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1C0AD108" w14:textId="77777777" w:rsidR="009A0696" w:rsidRDefault="009A0696" w:rsidP="00140864"/>
        </w:tc>
        <w:bookmarkStart w:id="0" w:name="_GoBack"/>
        <w:bookmarkEnd w:id="0"/>
      </w:tr>
      <w:tr w:rsidR="009A0696" w14:paraId="199E41AD" w14:textId="6601DEB2" w:rsidTr="00586BA0">
        <w:trPr>
          <w:trHeight w:val="432"/>
        </w:trPr>
        <w:tc>
          <w:tcPr>
            <w:tcW w:w="2515" w:type="dxa"/>
            <w:tcBorders>
              <w:left w:val="single" w:sz="12" w:space="0" w:color="auto"/>
            </w:tcBorders>
          </w:tcPr>
          <w:p w14:paraId="616C1057" w14:textId="5876075B" w:rsidR="009A0696" w:rsidRDefault="009A0696" w:rsidP="00140864">
            <w:r>
              <w:t xml:space="preserve">How many participants? 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09BBBE8A" w14:textId="4786130B" w:rsidR="009A0696" w:rsidRDefault="009A0696" w:rsidP="00140864">
            <w:r>
              <w:t>Less than 6</w:t>
            </w:r>
          </w:p>
        </w:tc>
        <w:tc>
          <w:tcPr>
            <w:tcW w:w="331" w:type="dxa"/>
            <w:shd w:val="clear" w:color="auto" w:fill="FFFFFF" w:themeFill="background1"/>
          </w:tcPr>
          <w:p w14:paraId="02895AF3" w14:textId="5B1DEDB4" w:rsidR="009A0696" w:rsidRDefault="009A0696" w:rsidP="00140864">
            <w:r>
              <w:t xml:space="preserve"> </w:t>
            </w:r>
          </w:p>
        </w:tc>
        <w:tc>
          <w:tcPr>
            <w:tcW w:w="1131" w:type="dxa"/>
            <w:gridSpan w:val="2"/>
            <w:shd w:val="clear" w:color="auto" w:fill="FFF2CC" w:themeFill="accent4" w:themeFillTint="33"/>
          </w:tcPr>
          <w:p w14:paraId="6A72D333" w14:textId="399CF42A" w:rsidR="009A0696" w:rsidRDefault="009A0696" w:rsidP="00140864">
            <w:r>
              <w:t>6-10</w:t>
            </w:r>
          </w:p>
        </w:tc>
        <w:tc>
          <w:tcPr>
            <w:tcW w:w="331" w:type="dxa"/>
            <w:shd w:val="clear" w:color="auto" w:fill="FFFFFF" w:themeFill="background1"/>
          </w:tcPr>
          <w:p w14:paraId="521D2AD6" w14:textId="5B53D732" w:rsidR="009A0696" w:rsidRDefault="009A0696" w:rsidP="00140864">
            <w:r>
              <w:t xml:space="preserve"> </w:t>
            </w:r>
          </w:p>
        </w:tc>
        <w:tc>
          <w:tcPr>
            <w:tcW w:w="1051" w:type="dxa"/>
            <w:shd w:val="clear" w:color="auto" w:fill="FFD966" w:themeFill="accent4" w:themeFillTint="99"/>
          </w:tcPr>
          <w:p w14:paraId="44014662" w14:textId="5B61707A" w:rsidR="009A0696" w:rsidRDefault="009A0696" w:rsidP="00140864">
            <w:r>
              <w:t>10-20</w:t>
            </w:r>
          </w:p>
        </w:tc>
        <w:tc>
          <w:tcPr>
            <w:tcW w:w="331" w:type="dxa"/>
            <w:shd w:val="clear" w:color="auto" w:fill="FFFFFF" w:themeFill="background1"/>
          </w:tcPr>
          <w:p w14:paraId="7FF5F3FE" w14:textId="0ABEC391" w:rsidR="009A0696" w:rsidRDefault="009A0696" w:rsidP="00140864">
            <w:r>
              <w:t xml:space="preserve"> </w:t>
            </w:r>
          </w:p>
        </w:tc>
        <w:tc>
          <w:tcPr>
            <w:tcW w:w="1346" w:type="dxa"/>
            <w:shd w:val="clear" w:color="auto" w:fill="FFC000"/>
          </w:tcPr>
          <w:p w14:paraId="30E61B2E" w14:textId="4DFEEFF8" w:rsidR="009A0696" w:rsidRDefault="009A0696" w:rsidP="00140864">
            <w:r>
              <w:t>20-40</w:t>
            </w:r>
          </w:p>
        </w:tc>
        <w:tc>
          <w:tcPr>
            <w:tcW w:w="331" w:type="dxa"/>
            <w:shd w:val="clear" w:color="auto" w:fill="FFFFFF" w:themeFill="background1"/>
          </w:tcPr>
          <w:p w14:paraId="0F626AB0" w14:textId="77777777" w:rsidR="009A0696" w:rsidRDefault="009A0696" w:rsidP="00140864"/>
        </w:tc>
        <w:tc>
          <w:tcPr>
            <w:tcW w:w="842" w:type="dxa"/>
            <w:shd w:val="clear" w:color="auto" w:fill="FF0000"/>
          </w:tcPr>
          <w:p w14:paraId="1B489781" w14:textId="608CA3CB" w:rsidR="009A0696" w:rsidRDefault="009A0696" w:rsidP="00140864">
            <w:r>
              <w:t>40-50</w:t>
            </w:r>
          </w:p>
        </w:tc>
        <w:tc>
          <w:tcPr>
            <w:tcW w:w="3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0C934BE" w14:textId="77777777" w:rsidR="009A0696" w:rsidRDefault="009A0696" w:rsidP="00140864"/>
        </w:tc>
      </w:tr>
      <w:tr w:rsidR="009A0696" w14:paraId="224540BA" w14:textId="71F9544E" w:rsidTr="00586BA0">
        <w:trPr>
          <w:trHeight w:val="432"/>
        </w:trPr>
        <w:tc>
          <w:tcPr>
            <w:tcW w:w="2515" w:type="dxa"/>
            <w:tcBorders>
              <w:left w:val="single" w:sz="12" w:space="0" w:color="auto"/>
            </w:tcBorders>
          </w:tcPr>
          <w:p w14:paraId="674A3AA0" w14:textId="1A2C54EB" w:rsidR="009A0696" w:rsidRDefault="009A0696" w:rsidP="00140864">
            <w:r>
              <w:t>How long will they gather?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25B7EF7B" w14:textId="173BEB32" w:rsidR="009A0696" w:rsidRDefault="009A0696" w:rsidP="00140864">
            <w:r>
              <w:t>&lt; 15 min</w:t>
            </w:r>
          </w:p>
        </w:tc>
        <w:tc>
          <w:tcPr>
            <w:tcW w:w="331" w:type="dxa"/>
            <w:shd w:val="clear" w:color="auto" w:fill="FFFFFF" w:themeFill="background1"/>
          </w:tcPr>
          <w:p w14:paraId="1C6B15FB" w14:textId="77777777" w:rsidR="009A0696" w:rsidRDefault="009A0696" w:rsidP="00140864"/>
        </w:tc>
        <w:tc>
          <w:tcPr>
            <w:tcW w:w="1131" w:type="dxa"/>
            <w:gridSpan w:val="2"/>
            <w:shd w:val="clear" w:color="auto" w:fill="FFF2CC" w:themeFill="accent4" w:themeFillTint="33"/>
          </w:tcPr>
          <w:p w14:paraId="5336FEEC" w14:textId="35220BB0" w:rsidR="009A0696" w:rsidRDefault="009A0696" w:rsidP="00417FFE">
            <w:r>
              <w:t>15-45 min</w:t>
            </w:r>
          </w:p>
        </w:tc>
        <w:tc>
          <w:tcPr>
            <w:tcW w:w="331" w:type="dxa"/>
            <w:shd w:val="clear" w:color="auto" w:fill="FFFFFF" w:themeFill="background1"/>
          </w:tcPr>
          <w:p w14:paraId="7FDE7B2C" w14:textId="77777777" w:rsidR="009A0696" w:rsidRDefault="009A0696" w:rsidP="00140864"/>
        </w:tc>
        <w:tc>
          <w:tcPr>
            <w:tcW w:w="1051" w:type="dxa"/>
            <w:shd w:val="clear" w:color="auto" w:fill="FFD966" w:themeFill="accent4" w:themeFillTint="99"/>
          </w:tcPr>
          <w:p w14:paraId="15284637" w14:textId="6A4626FF" w:rsidR="009A0696" w:rsidRDefault="009A0696" w:rsidP="00140864">
            <w:r>
              <w:t>45-60 min</w:t>
            </w:r>
          </w:p>
        </w:tc>
        <w:tc>
          <w:tcPr>
            <w:tcW w:w="331" w:type="dxa"/>
            <w:shd w:val="clear" w:color="auto" w:fill="FFFFFF" w:themeFill="background1"/>
          </w:tcPr>
          <w:p w14:paraId="451A6FF1" w14:textId="77777777" w:rsidR="009A0696" w:rsidRDefault="009A0696" w:rsidP="00140864"/>
        </w:tc>
        <w:tc>
          <w:tcPr>
            <w:tcW w:w="1346" w:type="dxa"/>
            <w:shd w:val="clear" w:color="auto" w:fill="FFC000"/>
          </w:tcPr>
          <w:p w14:paraId="4B6F8825" w14:textId="3E34A1BE" w:rsidR="009A0696" w:rsidRDefault="009A0696" w:rsidP="00417FFE">
            <w:r>
              <w:t>60-90  min</w:t>
            </w:r>
          </w:p>
        </w:tc>
        <w:tc>
          <w:tcPr>
            <w:tcW w:w="331" w:type="dxa"/>
            <w:shd w:val="clear" w:color="auto" w:fill="FFFFFF" w:themeFill="background1"/>
          </w:tcPr>
          <w:p w14:paraId="1685823F" w14:textId="77777777" w:rsidR="009A0696" w:rsidRDefault="009A0696" w:rsidP="00140864"/>
        </w:tc>
        <w:tc>
          <w:tcPr>
            <w:tcW w:w="842" w:type="dxa"/>
            <w:shd w:val="clear" w:color="auto" w:fill="FF0000"/>
          </w:tcPr>
          <w:p w14:paraId="67E6FE6A" w14:textId="712100E5" w:rsidR="009A0696" w:rsidRDefault="009A0696" w:rsidP="00140864">
            <w:r>
              <w:t>&gt;90 min</w:t>
            </w:r>
          </w:p>
        </w:tc>
        <w:tc>
          <w:tcPr>
            <w:tcW w:w="3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5243B23" w14:textId="77777777" w:rsidR="009A0696" w:rsidRDefault="009A0696" w:rsidP="00140864"/>
        </w:tc>
      </w:tr>
      <w:tr w:rsidR="009A0696" w14:paraId="2E6519F8" w14:textId="59FD587F" w:rsidTr="00586BA0">
        <w:trPr>
          <w:trHeight w:val="432"/>
        </w:trPr>
        <w:tc>
          <w:tcPr>
            <w:tcW w:w="2515" w:type="dxa"/>
            <w:tcBorders>
              <w:left w:val="single" w:sz="12" w:space="0" w:color="auto"/>
            </w:tcBorders>
          </w:tcPr>
          <w:p w14:paraId="55D0E0AF" w14:textId="20D9DCDE" w:rsidR="009A0696" w:rsidRDefault="009A0696" w:rsidP="00417FFE">
            <w:r>
              <w:t>Will there be bathroom access?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49486D7E" w14:textId="34656C35" w:rsidR="009A0696" w:rsidRDefault="009A0696" w:rsidP="00140864">
            <w:r>
              <w:t>NO</w:t>
            </w:r>
          </w:p>
        </w:tc>
        <w:tc>
          <w:tcPr>
            <w:tcW w:w="331" w:type="dxa"/>
            <w:shd w:val="clear" w:color="auto" w:fill="FFFFFF" w:themeFill="background1"/>
          </w:tcPr>
          <w:p w14:paraId="7A9D6565" w14:textId="77777777" w:rsidR="009A0696" w:rsidRDefault="009A0696" w:rsidP="00140864"/>
        </w:tc>
        <w:tc>
          <w:tcPr>
            <w:tcW w:w="1131" w:type="dxa"/>
            <w:gridSpan w:val="2"/>
            <w:shd w:val="clear" w:color="auto" w:fill="FFF2CC" w:themeFill="accent4" w:themeFillTint="33"/>
          </w:tcPr>
          <w:p w14:paraId="0347BFBE" w14:textId="77777777" w:rsidR="009A0696" w:rsidRDefault="009A0696" w:rsidP="00140864"/>
        </w:tc>
        <w:tc>
          <w:tcPr>
            <w:tcW w:w="331" w:type="dxa"/>
            <w:shd w:val="clear" w:color="auto" w:fill="FFFFFF" w:themeFill="background1"/>
          </w:tcPr>
          <w:p w14:paraId="72938CCD" w14:textId="77777777" w:rsidR="009A0696" w:rsidRDefault="009A0696" w:rsidP="00140864"/>
        </w:tc>
        <w:tc>
          <w:tcPr>
            <w:tcW w:w="1051" w:type="dxa"/>
            <w:shd w:val="clear" w:color="auto" w:fill="FFD966" w:themeFill="accent4" w:themeFillTint="99"/>
          </w:tcPr>
          <w:p w14:paraId="218D77D5" w14:textId="212389A0" w:rsidR="009A0696" w:rsidRDefault="009A0696" w:rsidP="00140864">
            <w:r>
              <w:t>YES</w:t>
            </w:r>
          </w:p>
        </w:tc>
        <w:tc>
          <w:tcPr>
            <w:tcW w:w="331" w:type="dxa"/>
            <w:shd w:val="clear" w:color="auto" w:fill="FFFFFF" w:themeFill="background1"/>
          </w:tcPr>
          <w:p w14:paraId="4B3AEB63" w14:textId="77777777" w:rsidR="009A0696" w:rsidRDefault="009A0696" w:rsidP="00140864"/>
        </w:tc>
        <w:tc>
          <w:tcPr>
            <w:tcW w:w="1346" w:type="dxa"/>
            <w:shd w:val="clear" w:color="auto" w:fill="FFC000"/>
          </w:tcPr>
          <w:p w14:paraId="35033D3C" w14:textId="77777777" w:rsidR="009A0696" w:rsidRDefault="009A0696" w:rsidP="00140864"/>
        </w:tc>
        <w:tc>
          <w:tcPr>
            <w:tcW w:w="331" w:type="dxa"/>
            <w:shd w:val="clear" w:color="auto" w:fill="FFFFFF" w:themeFill="background1"/>
          </w:tcPr>
          <w:p w14:paraId="785C5230" w14:textId="77777777" w:rsidR="009A0696" w:rsidRDefault="009A0696" w:rsidP="00140864"/>
        </w:tc>
        <w:tc>
          <w:tcPr>
            <w:tcW w:w="842" w:type="dxa"/>
            <w:shd w:val="clear" w:color="auto" w:fill="FF0000"/>
          </w:tcPr>
          <w:p w14:paraId="5D94459B" w14:textId="77777777" w:rsidR="009A0696" w:rsidRDefault="009A0696" w:rsidP="00140864"/>
        </w:tc>
        <w:tc>
          <w:tcPr>
            <w:tcW w:w="3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738F579" w14:textId="77777777" w:rsidR="009A0696" w:rsidRDefault="009A0696" w:rsidP="00140864"/>
        </w:tc>
      </w:tr>
      <w:tr w:rsidR="009A0696" w14:paraId="3D2BCA13" w14:textId="0F2E0E08" w:rsidTr="00586BA0">
        <w:trPr>
          <w:trHeight w:val="432"/>
        </w:trPr>
        <w:tc>
          <w:tcPr>
            <w:tcW w:w="2515" w:type="dxa"/>
            <w:tcBorders>
              <w:left w:val="single" w:sz="12" w:space="0" w:color="auto"/>
            </w:tcBorders>
          </w:tcPr>
          <w:p w14:paraId="77A2133C" w14:textId="569D109C" w:rsidR="009A0696" w:rsidRDefault="009A0696" w:rsidP="00140864">
            <w:r>
              <w:t xml:space="preserve">What is the nature of the activity? 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1FC8E454" w14:textId="565670F7" w:rsidR="009A0696" w:rsidRDefault="009A0696" w:rsidP="00140864">
            <w:r>
              <w:t>Individual</w:t>
            </w:r>
          </w:p>
        </w:tc>
        <w:tc>
          <w:tcPr>
            <w:tcW w:w="331" w:type="dxa"/>
            <w:shd w:val="clear" w:color="auto" w:fill="FFFFFF" w:themeFill="background1"/>
          </w:tcPr>
          <w:p w14:paraId="78EC23FC" w14:textId="77777777" w:rsidR="009A0696" w:rsidRDefault="009A0696" w:rsidP="00140864"/>
        </w:tc>
        <w:tc>
          <w:tcPr>
            <w:tcW w:w="1131" w:type="dxa"/>
            <w:gridSpan w:val="2"/>
            <w:shd w:val="clear" w:color="auto" w:fill="FFF2CC" w:themeFill="accent4" w:themeFillTint="33"/>
          </w:tcPr>
          <w:p w14:paraId="162D609A" w14:textId="60F2A263" w:rsidR="009A0696" w:rsidRDefault="009A0696" w:rsidP="00140864">
            <w:r>
              <w:t>Pairs</w:t>
            </w:r>
          </w:p>
        </w:tc>
        <w:tc>
          <w:tcPr>
            <w:tcW w:w="331" w:type="dxa"/>
            <w:shd w:val="clear" w:color="auto" w:fill="FFFFFF" w:themeFill="background1"/>
          </w:tcPr>
          <w:p w14:paraId="65DFB6B4" w14:textId="77777777" w:rsidR="009A0696" w:rsidRDefault="009A0696" w:rsidP="00140864"/>
        </w:tc>
        <w:tc>
          <w:tcPr>
            <w:tcW w:w="1051" w:type="dxa"/>
            <w:shd w:val="clear" w:color="auto" w:fill="FFD966" w:themeFill="accent4" w:themeFillTint="99"/>
          </w:tcPr>
          <w:p w14:paraId="52711186" w14:textId="77777777" w:rsidR="009A0696" w:rsidRDefault="009A0696" w:rsidP="00140864"/>
        </w:tc>
        <w:tc>
          <w:tcPr>
            <w:tcW w:w="331" w:type="dxa"/>
            <w:shd w:val="clear" w:color="auto" w:fill="FFFFFF" w:themeFill="background1"/>
          </w:tcPr>
          <w:p w14:paraId="56BA1E5D" w14:textId="77777777" w:rsidR="009A0696" w:rsidRDefault="009A0696" w:rsidP="00140864"/>
        </w:tc>
        <w:tc>
          <w:tcPr>
            <w:tcW w:w="1346" w:type="dxa"/>
            <w:shd w:val="clear" w:color="auto" w:fill="FFC000"/>
          </w:tcPr>
          <w:p w14:paraId="366720D4" w14:textId="27199945" w:rsidR="009A0696" w:rsidRDefault="009A0696" w:rsidP="00140864">
            <w:r>
              <w:t>Group</w:t>
            </w:r>
          </w:p>
        </w:tc>
        <w:tc>
          <w:tcPr>
            <w:tcW w:w="331" w:type="dxa"/>
            <w:shd w:val="clear" w:color="auto" w:fill="FFFFFF" w:themeFill="background1"/>
          </w:tcPr>
          <w:p w14:paraId="473ABABD" w14:textId="77777777" w:rsidR="009A0696" w:rsidRDefault="009A0696" w:rsidP="00140864"/>
        </w:tc>
        <w:tc>
          <w:tcPr>
            <w:tcW w:w="842" w:type="dxa"/>
            <w:shd w:val="clear" w:color="auto" w:fill="FF0000"/>
          </w:tcPr>
          <w:p w14:paraId="423B1E08" w14:textId="77777777" w:rsidR="009A0696" w:rsidRDefault="009A0696" w:rsidP="00140864"/>
        </w:tc>
        <w:tc>
          <w:tcPr>
            <w:tcW w:w="3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4DD1209" w14:textId="77777777" w:rsidR="009A0696" w:rsidRDefault="009A0696" w:rsidP="00140864"/>
        </w:tc>
      </w:tr>
      <w:tr w:rsidR="009A0696" w14:paraId="33A9929A" w14:textId="6009C7E6" w:rsidTr="00586BA0">
        <w:trPr>
          <w:trHeight w:val="288"/>
        </w:trPr>
        <w:tc>
          <w:tcPr>
            <w:tcW w:w="2515" w:type="dxa"/>
            <w:tcBorders>
              <w:left w:val="single" w:sz="12" w:space="0" w:color="auto"/>
            </w:tcBorders>
          </w:tcPr>
          <w:p w14:paraId="0C9F91C2" w14:textId="3815C08D" w:rsidR="009A0696" w:rsidRDefault="009A0696" w:rsidP="0007058A">
            <w:r>
              <w:t xml:space="preserve">What is the primary age of participants? 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60A778CC" w14:textId="064D4053" w:rsidR="009A0696" w:rsidRDefault="009A0696" w:rsidP="00140864">
            <w:r>
              <w:t>&lt; 10 years</w:t>
            </w:r>
          </w:p>
        </w:tc>
        <w:tc>
          <w:tcPr>
            <w:tcW w:w="331" w:type="dxa"/>
            <w:shd w:val="clear" w:color="auto" w:fill="FFFFFF" w:themeFill="background1"/>
          </w:tcPr>
          <w:p w14:paraId="13D2023A" w14:textId="77777777" w:rsidR="009A0696" w:rsidRDefault="009A0696" w:rsidP="00140864"/>
        </w:tc>
        <w:tc>
          <w:tcPr>
            <w:tcW w:w="1131" w:type="dxa"/>
            <w:gridSpan w:val="2"/>
            <w:shd w:val="clear" w:color="auto" w:fill="FFF2CC" w:themeFill="accent4" w:themeFillTint="33"/>
          </w:tcPr>
          <w:p w14:paraId="7AAC35EC" w14:textId="51DF8DC4" w:rsidR="009A0696" w:rsidRDefault="009A0696" w:rsidP="00140864">
            <w:r>
              <w:t>10-20 years</w:t>
            </w:r>
          </w:p>
        </w:tc>
        <w:tc>
          <w:tcPr>
            <w:tcW w:w="331" w:type="dxa"/>
            <w:shd w:val="clear" w:color="auto" w:fill="FFFFFF" w:themeFill="background1"/>
          </w:tcPr>
          <w:p w14:paraId="3B9D8A2F" w14:textId="77777777" w:rsidR="009A0696" w:rsidRDefault="009A0696" w:rsidP="00140864"/>
        </w:tc>
        <w:tc>
          <w:tcPr>
            <w:tcW w:w="1051" w:type="dxa"/>
            <w:shd w:val="clear" w:color="auto" w:fill="FFD966" w:themeFill="accent4" w:themeFillTint="99"/>
          </w:tcPr>
          <w:p w14:paraId="25CAF2D6" w14:textId="18091684" w:rsidR="009A0696" w:rsidRDefault="009A0696" w:rsidP="001E0747">
            <w:r>
              <w:t>30-50 years</w:t>
            </w:r>
          </w:p>
        </w:tc>
        <w:tc>
          <w:tcPr>
            <w:tcW w:w="331" w:type="dxa"/>
            <w:shd w:val="clear" w:color="auto" w:fill="FFFFFF" w:themeFill="background1"/>
          </w:tcPr>
          <w:p w14:paraId="75D2B356" w14:textId="77777777" w:rsidR="009A0696" w:rsidRDefault="009A0696" w:rsidP="00140864"/>
        </w:tc>
        <w:tc>
          <w:tcPr>
            <w:tcW w:w="1346" w:type="dxa"/>
            <w:shd w:val="clear" w:color="auto" w:fill="FFC000"/>
          </w:tcPr>
          <w:p w14:paraId="2F36E1E7" w14:textId="2B4642F3" w:rsidR="009A0696" w:rsidRDefault="009A0696" w:rsidP="00140864">
            <w:r>
              <w:t>50-60 years</w:t>
            </w:r>
          </w:p>
        </w:tc>
        <w:tc>
          <w:tcPr>
            <w:tcW w:w="331" w:type="dxa"/>
            <w:shd w:val="clear" w:color="auto" w:fill="FFFFFF" w:themeFill="background1"/>
          </w:tcPr>
          <w:p w14:paraId="678537E7" w14:textId="77777777" w:rsidR="009A0696" w:rsidRDefault="009A0696" w:rsidP="00140864"/>
        </w:tc>
        <w:tc>
          <w:tcPr>
            <w:tcW w:w="842" w:type="dxa"/>
            <w:shd w:val="clear" w:color="auto" w:fill="FF0000"/>
          </w:tcPr>
          <w:p w14:paraId="7CBE82B7" w14:textId="34B54F9C" w:rsidR="009A0696" w:rsidRDefault="009A0696" w:rsidP="00140864">
            <w:r>
              <w:t>&gt;60 years</w:t>
            </w:r>
          </w:p>
        </w:tc>
        <w:tc>
          <w:tcPr>
            <w:tcW w:w="3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2469A4B" w14:textId="77777777" w:rsidR="009A0696" w:rsidRDefault="009A0696" w:rsidP="00140864"/>
        </w:tc>
      </w:tr>
      <w:tr w:rsidR="009A0696" w14:paraId="496C16AF" w14:textId="199A23FD" w:rsidTr="00586BA0">
        <w:trPr>
          <w:trHeight w:val="288"/>
        </w:trPr>
        <w:tc>
          <w:tcPr>
            <w:tcW w:w="2515" w:type="dxa"/>
            <w:tcBorders>
              <w:left w:val="single" w:sz="12" w:space="0" w:color="auto"/>
            </w:tcBorders>
          </w:tcPr>
          <w:p w14:paraId="53F41125" w14:textId="7CC11CC5" w:rsidR="009A0696" w:rsidRDefault="009A0696" w:rsidP="0007058A">
            <w:r>
              <w:t>Will there be singing?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554294E7" w14:textId="5420B411" w:rsidR="009A0696" w:rsidRDefault="009A0696" w:rsidP="00140864">
            <w:r>
              <w:t>NO</w:t>
            </w:r>
          </w:p>
        </w:tc>
        <w:tc>
          <w:tcPr>
            <w:tcW w:w="331" w:type="dxa"/>
            <w:shd w:val="clear" w:color="auto" w:fill="FFFFFF" w:themeFill="background1"/>
          </w:tcPr>
          <w:p w14:paraId="7657414C" w14:textId="77777777" w:rsidR="009A0696" w:rsidRDefault="009A0696" w:rsidP="00140864"/>
        </w:tc>
        <w:tc>
          <w:tcPr>
            <w:tcW w:w="1131" w:type="dxa"/>
            <w:gridSpan w:val="2"/>
            <w:shd w:val="clear" w:color="auto" w:fill="FFF2CC" w:themeFill="accent4" w:themeFillTint="33"/>
          </w:tcPr>
          <w:p w14:paraId="0C710995" w14:textId="19CA3589" w:rsidR="009A0696" w:rsidRDefault="009A0696" w:rsidP="00140864">
            <w:r>
              <w:t>YES – by 1-2 people</w:t>
            </w:r>
          </w:p>
        </w:tc>
        <w:tc>
          <w:tcPr>
            <w:tcW w:w="331" w:type="dxa"/>
            <w:shd w:val="clear" w:color="auto" w:fill="FFFFFF" w:themeFill="background1"/>
          </w:tcPr>
          <w:p w14:paraId="67894E1A" w14:textId="77777777" w:rsidR="009A0696" w:rsidRDefault="009A0696" w:rsidP="00140864"/>
        </w:tc>
        <w:tc>
          <w:tcPr>
            <w:tcW w:w="1051" w:type="dxa"/>
            <w:shd w:val="clear" w:color="auto" w:fill="FFD966" w:themeFill="accent4" w:themeFillTint="99"/>
          </w:tcPr>
          <w:p w14:paraId="19862566" w14:textId="77777777" w:rsidR="009A0696" w:rsidRDefault="009A0696" w:rsidP="00140864"/>
        </w:tc>
        <w:tc>
          <w:tcPr>
            <w:tcW w:w="331" w:type="dxa"/>
            <w:shd w:val="clear" w:color="auto" w:fill="FFFFFF" w:themeFill="background1"/>
          </w:tcPr>
          <w:p w14:paraId="4A556763" w14:textId="77777777" w:rsidR="009A0696" w:rsidRDefault="009A0696" w:rsidP="00140864"/>
        </w:tc>
        <w:tc>
          <w:tcPr>
            <w:tcW w:w="1346" w:type="dxa"/>
            <w:shd w:val="clear" w:color="auto" w:fill="FFC000"/>
          </w:tcPr>
          <w:p w14:paraId="5121E3BE" w14:textId="1F9E65C7" w:rsidR="009A0696" w:rsidRDefault="009A0696" w:rsidP="00140864">
            <w:r>
              <w:t>YES – by 3-4 people</w:t>
            </w:r>
          </w:p>
        </w:tc>
        <w:tc>
          <w:tcPr>
            <w:tcW w:w="331" w:type="dxa"/>
            <w:shd w:val="clear" w:color="auto" w:fill="FFFFFF" w:themeFill="background1"/>
          </w:tcPr>
          <w:p w14:paraId="21D4BFA7" w14:textId="77777777" w:rsidR="009A0696" w:rsidRDefault="009A0696" w:rsidP="00140864"/>
        </w:tc>
        <w:tc>
          <w:tcPr>
            <w:tcW w:w="842" w:type="dxa"/>
            <w:shd w:val="clear" w:color="auto" w:fill="FF0000"/>
          </w:tcPr>
          <w:p w14:paraId="0B408AB6" w14:textId="1BFE86FB" w:rsidR="009A0696" w:rsidRDefault="009A0696" w:rsidP="00140864">
            <w:r>
              <w:t>YES – by &gt; 4 people</w:t>
            </w:r>
          </w:p>
        </w:tc>
        <w:tc>
          <w:tcPr>
            <w:tcW w:w="3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9635463" w14:textId="77777777" w:rsidR="009A0696" w:rsidRDefault="009A0696" w:rsidP="00140864"/>
        </w:tc>
      </w:tr>
      <w:tr w:rsidR="009A0696" w14:paraId="594E1119" w14:textId="02A92BA4" w:rsidTr="00586BA0">
        <w:trPr>
          <w:trHeight w:val="288"/>
        </w:trPr>
        <w:tc>
          <w:tcPr>
            <w:tcW w:w="2515" w:type="dxa"/>
            <w:tcBorders>
              <w:left w:val="single" w:sz="12" w:space="0" w:color="auto"/>
            </w:tcBorders>
          </w:tcPr>
          <w:p w14:paraId="52AF099F" w14:textId="000D15B3" w:rsidR="009A0696" w:rsidRDefault="009A0696" w:rsidP="00140864">
            <w:r>
              <w:t xml:space="preserve">What type of activity? 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2010EEA2" w14:textId="2B19B56B" w:rsidR="009A0696" w:rsidRDefault="009A0696" w:rsidP="00140864">
            <w:r>
              <w:t>Sitting</w:t>
            </w:r>
          </w:p>
        </w:tc>
        <w:tc>
          <w:tcPr>
            <w:tcW w:w="331" w:type="dxa"/>
            <w:shd w:val="clear" w:color="auto" w:fill="FFFFFF" w:themeFill="background1"/>
          </w:tcPr>
          <w:p w14:paraId="449F7679" w14:textId="77777777" w:rsidR="009A0696" w:rsidRDefault="009A0696" w:rsidP="00140864"/>
        </w:tc>
        <w:tc>
          <w:tcPr>
            <w:tcW w:w="1131" w:type="dxa"/>
            <w:gridSpan w:val="2"/>
            <w:shd w:val="clear" w:color="auto" w:fill="FFF2CC" w:themeFill="accent4" w:themeFillTint="33"/>
          </w:tcPr>
          <w:p w14:paraId="3490CD95" w14:textId="34F781C7" w:rsidR="009A0696" w:rsidRDefault="009A0696" w:rsidP="00140864">
            <w:r>
              <w:t>Standing</w:t>
            </w:r>
          </w:p>
        </w:tc>
        <w:tc>
          <w:tcPr>
            <w:tcW w:w="331" w:type="dxa"/>
            <w:shd w:val="clear" w:color="auto" w:fill="FFFFFF" w:themeFill="background1"/>
          </w:tcPr>
          <w:p w14:paraId="322BADDD" w14:textId="77777777" w:rsidR="009A0696" w:rsidRDefault="009A0696" w:rsidP="00140864"/>
        </w:tc>
        <w:tc>
          <w:tcPr>
            <w:tcW w:w="1051" w:type="dxa"/>
            <w:shd w:val="clear" w:color="auto" w:fill="FFD966" w:themeFill="accent4" w:themeFillTint="99"/>
          </w:tcPr>
          <w:p w14:paraId="50B9BDDE" w14:textId="48E0AAC4" w:rsidR="009A0696" w:rsidRDefault="009A0696" w:rsidP="00140864">
            <w:r>
              <w:t>Walking</w:t>
            </w:r>
          </w:p>
        </w:tc>
        <w:tc>
          <w:tcPr>
            <w:tcW w:w="331" w:type="dxa"/>
            <w:shd w:val="clear" w:color="auto" w:fill="FFFFFF" w:themeFill="background1"/>
          </w:tcPr>
          <w:p w14:paraId="00B5CB8A" w14:textId="77777777" w:rsidR="009A0696" w:rsidRDefault="009A0696" w:rsidP="00140864"/>
        </w:tc>
        <w:tc>
          <w:tcPr>
            <w:tcW w:w="1346" w:type="dxa"/>
            <w:shd w:val="clear" w:color="auto" w:fill="FFC000"/>
          </w:tcPr>
          <w:p w14:paraId="309D5450" w14:textId="2F2FA575" w:rsidR="009A0696" w:rsidRDefault="009A0696" w:rsidP="00140864"/>
        </w:tc>
        <w:tc>
          <w:tcPr>
            <w:tcW w:w="331" w:type="dxa"/>
            <w:shd w:val="clear" w:color="auto" w:fill="FFFFFF" w:themeFill="background1"/>
          </w:tcPr>
          <w:p w14:paraId="344D3C28" w14:textId="77777777" w:rsidR="009A0696" w:rsidRDefault="009A0696" w:rsidP="00140864"/>
        </w:tc>
        <w:tc>
          <w:tcPr>
            <w:tcW w:w="842" w:type="dxa"/>
            <w:shd w:val="clear" w:color="auto" w:fill="FF0000"/>
          </w:tcPr>
          <w:p w14:paraId="591C28AA" w14:textId="77777777" w:rsidR="009A0696" w:rsidRDefault="009A0696" w:rsidP="00140864"/>
        </w:tc>
        <w:tc>
          <w:tcPr>
            <w:tcW w:w="3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EFBE59B" w14:textId="77777777" w:rsidR="009A0696" w:rsidRDefault="009A0696" w:rsidP="00140864"/>
        </w:tc>
      </w:tr>
      <w:tr w:rsidR="009A0696" w14:paraId="1A35EE05" w14:textId="10A4398A" w:rsidTr="00586BA0">
        <w:trPr>
          <w:trHeight w:val="288"/>
        </w:trPr>
        <w:tc>
          <w:tcPr>
            <w:tcW w:w="2515" w:type="dxa"/>
            <w:tcBorders>
              <w:left w:val="single" w:sz="12" w:space="0" w:color="auto"/>
            </w:tcBorders>
          </w:tcPr>
          <w:p w14:paraId="22F2CD1E" w14:textId="77777777" w:rsidR="009A0696" w:rsidRDefault="009A0696" w:rsidP="00140864"/>
        </w:tc>
        <w:tc>
          <w:tcPr>
            <w:tcW w:w="1180" w:type="dxa"/>
            <w:shd w:val="clear" w:color="auto" w:fill="F2F2F2" w:themeFill="background1" w:themeFillShade="F2"/>
          </w:tcPr>
          <w:p w14:paraId="57B3BF74" w14:textId="159E21AB" w:rsidR="009A0696" w:rsidRDefault="009A0696" w:rsidP="0007058A">
            <w:r>
              <w:t>Mostly Listening</w:t>
            </w:r>
          </w:p>
        </w:tc>
        <w:tc>
          <w:tcPr>
            <w:tcW w:w="331" w:type="dxa"/>
            <w:shd w:val="clear" w:color="auto" w:fill="FFFFFF" w:themeFill="background1"/>
          </w:tcPr>
          <w:p w14:paraId="25C4B0E4" w14:textId="77777777" w:rsidR="009A0696" w:rsidRDefault="009A0696" w:rsidP="00140864"/>
        </w:tc>
        <w:tc>
          <w:tcPr>
            <w:tcW w:w="1131" w:type="dxa"/>
            <w:gridSpan w:val="2"/>
            <w:shd w:val="clear" w:color="auto" w:fill="FFF2CC" w:themeFill="accent4" w:themeFillTint="33"/>
          </w:tcPr>
          <w:p w14:paraId="05C2D5F3" w14:textId="12727E74" w:rsidR="009A0696" w:rsidRDefault="009A0696" w:rsidP="00140864">
            <w:r>
              <w:t>Some group discussion</w:t>
            </w:r>
          </w:p>
        </w:tc>
        <w:tc>
          <w:tcPr>
            <w:tcW w:w="331" w:type="dxa"/>
            <w:shd w:val="clear" w:color="auto" w:fill="FFFFFF" w:themeFill="background1"/>
          </w:tcPr>
          <w:p w14:paraId="1E968AD2" w14:textId="77777777" w:rsidR="009A0696" w:rsidRDefault="009A0696" w:rsidP="00140864"/>
        </w:tc>
        <w:tc>
          <w:tcPr>
            <w:tcW w:w="1051" w:type="dxa"/>
            <w:shd w:val="clear" w:color="auto" w:fill="FFD966" w:themeFill="accent4" w:themeFillTint="99"/>
          </w:tcPr>
          <w:p w14:paraId="10584EF8" w14:textId="69D1729A" w:rsidR="009A0696" w:rsidRDefault="009A0696" w:rsidP="00140864">
            <w:r>
              <w:t>Some shouting</w:t>
            </w:r>
          </w:p>
        </w:tc>
        <w:tc>
          <w:tcPr>
            <w:tcW w:w="331" w:type="dxa"/>
            <w:shd w:val="clear" w:color="auto" w:fill="FFFFFF" w:themeFill="background1"/>
          </w:tcPr>
          <w:p w14:paraId="26DA27CF" w14:textId="77777777" w:rsidR="009A0696" w:rsidRDefault="009A0696" w:rsidP="00140864"/>
        </w:tc>
        <w:tc>
          <w:tcPr>
            <w:tcW w:w="1346" w:type="dxa"/>
            <w:shd w:val="clear" w:color="auto" w:fill="FFC000"/>
          </w:tcPr>
          <w:p w14:paraId="1E5C65EF" w14:textId="588A019B" w:rsidR="009A0696" w:rsidRDefault="009A0696" w:rsidP="00140864">
            <w:r>
              <w:t>Some singing</w:t>
            </w:r>
          </w:p>
        </w:tc>
        <w:tc>
          <w:tcPr>
            <w:tcW w:w="331" w:type="dxa"/>
            <w:shd w:val="clear" w:color="auto" w:fill="FFFFFF" w:themeFill="background1"/>
          </w:tcPr>
          <w:p w14:paraId="1555B4CF" w14:textId="77777777" w:rsidR="009A0696" w:rsidRDefault="009A0696" w:rsidP="00140864"/>
        </w:tc>
        <w:tc>
          <w:tcPr>
            <w:tcW w:w="842" w:type="dxa"/>
            <w:shd w:val="clear" w:color="auto" w:fill="FF0000"/>
          </w:tcPr>
          <w:p w14:paraId="44A8A45A" w14:textId="5DDE6860" w:rsidR="009A0696" w:rsidRDefault="009A0696" w:rsidP="0007058A">
            <w:r>
              <w:t>Mostly singing</w:t>
            </w:r>
          </w:p>
        </w:tc>
        <w:tc>
          <w:tcPr>
            <w:tcW w:w="3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7401F87" w14:textId="77777777" w:rsidR="009A0696" w:rsidRDefault="009A0696" w:rsidP="0007058A"/>
        </w:tc>
      </w:tr>
      <w:tr w:rsidR="009A0696" w14:paraId="218E1C88" w14:textId="420640F4" w:rsidTr="00586BA0">
        <w:trPr>
          <w:trHeight w:val="288"/>
        </w:trPr>
        <w:tc>
          <w:tcPr>
            <w:tcW w:w="2515" w:type="dxa"/>
            <w:tcBorders>
              <w:left w:val="single" w:sz="12" w:space="0" w:color="auto"/>
            </w:tcBorders>
          </w:tcPr>
          <w:p w14:paraId="21F8E3AD" w14:textId="77777777" w:rsidR="009A0696" w:rsidRDefault="009A0696" w:rsidP="00140864"/>
        </w:tc>
        <w:tc>
          <w:tcPr>
            <w:tcW w:w="1180" w:type="dxa"/>
            <w:shd w:val="clear" w:color="auto" w:fill="F2F2F2" w:themeFill="background1" w:themeFillShade="F2"/>
          </w:tcPr>
          <w:p w14:paraId="64431D9E" w14:textId="3A004E10" w:rsidR="009A0696" w:rsidRDefault="009A0696" w:rsidP="00140864">
            <w:r>
              <w:t>Mostly observing</w:t>
            </w:r>
          </w:p>
        </w:tc>
        <w:tc>
          <w:tcPr>
            <w:tcW w:w="331" w:type="dxa"/>
            <w:shd w:val="clear" w:color="auto" w:fill="FFFFFF" w:themeFill="background1"/>
          </w:tcPr>
          <w:p w14:paraId="7DD411F5" w14:textId="64C7AAA7" w:rsidR="009A0696" w:rsidRDefault="009A0696" w:rsidP="00140864"/>
        </w:tc>
        <w:tc>
          <w:tcPr>
            <w:tcW w:w="1131" w:type="dxa"/>
            <w:gridSpan w:val="2"/>
            <w:shd w:val="clear" w:color="auto" w:fill="FFF2CC" w:themeFill="accent4" w:themeFillTint="33"/>
          </w:tcPr>
          <w:p w14:paraId="4BC1E2DB" w14:textId="00C59506" w:rsidR="009A0696" w:rsidRDefault="009A0696" w:rsidP="00140864">
            <w:r>
              <w:t>Taking turns</w:t>
            </w:r>
          </w:p>
        </w:tc>
        <w:tc>
          <w:tcPr>
            <w:tcW w:w="331" w:type="dxa"/>
            <w:shd w:val="clear" w:color="auto" w:fill="FFFFFF" w:themeFill="background1"/>
          </w:tcPr>
          <w:p w14:paraId="6828D954" w14:textId="77777777" w:rsidR="009A0696" w:rsidRDefault="009A0696" w:rsidP="00140864"/>
        </w:tc>
        <w:tc>
          <w:tcPr>
            <w:tcW w:w="1051" w:type="dxa"/>
            <w:shd w:val="clear" w:color="auto" w:fill="FFD966" w:themeFill="accent4" w:themeFillTint="99"/>
          </w:tcPr>
          <w:p w14:paraId="02264954" w14:textId="77777777" w:rsidR="009A0696" w:rsidRDefault="009A0696" w:rsidP="00140864"/>
        </w:tc>
        <w:tc>
          <w:tcPr>
            <w:tcW w:w="331" w:type="dxa"/>
            <w:shd w:val="clear" w:color="auto" w:fill="FFFFFF" w:themeFill="background1"/>
          </w:tcPr>
          <w:p w14:paraId="11D7DEE1" w14:textId="77777777" w:rsidR="009A0696" w:rsidRDefault="009A0696" w:rsidP="00140864"/>
        </w:tc>
        <w:tc>
          <w:tcPr>
            <w:tcW w:w="1346" w:type="dxa"/>
            <w:shd w:val="clear" w:color="auto" w:fill="FFC000"/>
          </w:tcPr>
          <w:p w14:paraId="186C7123" w14:textId="5D431705" w:rsidR="009A0696" w:rsidRDefault="009A0696" w:rsidP="00140864">
            <w:r>
              <w:t>All actively participating</w:t>
            </w:r>
          </w:p>
        </w:tc>
        <w:tc>
          <w:tcPr>
            <w:tcW w:w="331" w:type="dxa"/>
            <w:shd w:val="clear" w:color="auto" w:fill="FFFFFF" w:themeFill="background1"/>
          </w:tcPr>
          <w:p w14:paraId="4C278C42" w14:textId="77777777" w:rsidR="009A0696" w:rsidRDefault="009A0696" w:rsidP="00140864"/>
        </w:tc>
        <w:tc>
          <w:tcPr>
            <w:tcW w:w="842" w:type="dxa"/>
            <w:shd w:val="clear" w:color="auto" w:fill="FF0000"/>
          </w:tcPr>
          <w:p w14:paraId="23018F49" w14:textId="77777777" w:rsidR="009A0696" w:rsidRDefault="009A0696" w:rsidP="00140864"/>
        </w:tc>
        <w:tc>
          <w:tcPr>
            <w:tcW w:w="3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4F6B25A" w14:textId="77777777" w:rsidR="009A0696" w:rsidRDefault="009A0696" w:rsidP="00140864"/>
        </w:tc>
      </w:tr>
      <w:tr w:rsidR="009A0696" w14:paraId="6033A4F9" w14:textId="0724D4C8" w:rsidTr="00586BA0">
        <w:trPr>
          <w:trHeight w:val="288"/>
        </w:trPr>
        <w:tc>
          <w:tcPr>
            <w:tcW w:w="2515" w:type="dxa"/>
            <w:tcBorders>
              <w:left w:val="single" w:sz="12" w:space="0" w:color="auto"/>
            </w:tcBorders>
          </w:tcPr>
          <w:p w14:paraId="63E96020" w14:textId="44040FAE" w:rsidR="009A0696" w:rsidRDefault="009A0696" w:rsidP="00140864">
            <w:r>
              <w:t xml:space="preserve">What kind of furniture is required? 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0B1999D9" w14:textId="13D62D00" w:rsidR="009A0696" w:rsidRDefault="009A0696" w:rsidP="00140864">
            <w:r>
              <w:t>Chairs only</w:t>
            </w:r>
          </w:p>
        </w:tc>
        <w:tc>
          <w:tcPr>
            <w:tcW w:w="331" w:type="dxa"/>
            <w:shd w:val="clear" w:color="auto" w:fill="FFFFFF" w:themeFill="background1"/>
          </w:tcPr>
          <w:p w14:paraId="702FD4B9" w14:textId="77777777" w:rsidR="009A0696" w:rsidRDefault="009A0696" w:rsidP="00140864"/>
        </w:tc>
        <w:tc>
          <w:tcPr>
            <w:tcW w:w="1131" w:type="dxa"/>
            <w:gridSpan w:val="2"/>
            <w:shd w:val="clear" w:color="auto" w:fill="FFF2CC" w:themeFill="accent4" w:themeFillTint="33"/>
          </w:tcPr>
          <w:p w14:paraId="7600B491" w14:textId="3CF22BA2" w:rsidR="009A0696" w:rsidRDefault="009A0696" w:rsidP="00140864">
            <w:r>
              <w:t>Couches</w:t>
            </w:r>
          </w:p>
        </w:tc>
        <w:tc>
          <w:tcPr>
            <w:tcW w:w="331" w:type="dxa"/>
            <w:shd w:val="clear" w:color="auto" w:fill="FFFFFF" w:themeFill="background1"/>
          </w:tcPr>
          <w:p w14:paraId="141C0628" w14:textId="77777777" w:rsidR="009A0696" w:rsidRDefault="009A0696" w:rsidP="00140864"/>
        </w:tc>
        <w:tc>
          <w:tcPr>
            <w:tcW w:w="1051" w:type="dxa"/>
            <w:shd w:val="clear" w:color="auto" w:fill="FFD966" w:themeFill="accent4" w:themeFillTint="99"/>
          </w:tcPr>
          <w:p w14:paraId="1224DA2A" w14:textId="106A6FA8" w:rsidR="009A0696" w:rsidRDefault="009A0696" w:rsidP="001E0747">
            <w:r>
              <w:t xml:space="preserve">Tables  </w:t>
            </w:r>
          </w:p>
        </w:tc>
        <w:tc>
          <w:tcPr>
            <w:tcW w:w="331" w:type="dxa"/>
            <w:shd w:val="clear" w:color="auto" w:fill="FFFFFF" w:themeFill="background1"/>
          </w:tcPr>
          <w:p w14:paraId="2AD2487D" w14:textId="77777777" w:rsidR="009A0696" w:rsidRDefault="009A0696" w:rsidP="00140864"/>
        </w:tc>
        <w:tc>
          <w:tcPr>
            <w:tcW w:w="1346" w:type="dxa"/>
            <w:shd w:val="clear" w:color="auto" w:fill="FFC000"/>
          </w:tcPr>
          <w:p w14:paraId="288C5027" w14:textId="77777777" w:rsidR="009A0696" w:rsidRDefault="009A0696" w:rsidP="00140864"/>
        </w:tc>
        <w:tc>
          <w:tcPr>
            <w:tcW w:w="331" w:type="dxa"/>
            <w:shd w:val="clear" w:color="auto" w:fill="FFFFFF" w:themeFill="background1"/>
          </w:tcPr>
          <w:p w14:paraId="430B426D" w14:textId="77777777" w:rsidR="009A0696" w:rsidRDefault="009A0696" w:rsidP="00140864"/>
        </w:tc>
        <w:tc>
          <w:tcPr>
            <w:tcW w:w="842" w:type="dxa"/>
            <w:shd w:val="clear" w:color="auto" w:fill="FF0000"/>
          </w:tcPr>
          <w:p w14:paraId="4DE64B56" w14:textId="77777777" w:rsidR="009A0696" w:rsidRDefault="009A0696" w:rsidP="00140864"/>
        </w:tc>
        <w:tc>
          <w:tcPr>
            <w:tcW w:w="3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B03A4F8" w14:textId="77777777" w:rsidR="009A0696" w:rsidRDefault="009A0696" w:rsidP="00140864"/>
        </w:tc>
      </w:tr>
      <w:tr w:rsidR="009A0696" w14:paraId="4F3C4361" w14:textId="45DC8D4B" w:rsidTr="00586BA0">
        <w:trPr>
          <w:trHeight w:val="288"/>
        </w:trPr>
        <w:tc>
          <w:tcPr>
            <w:tcW w:w="2515" w:type="dxa"/>
            <w:tcBorders>
              <w:left w:val="single" w:sz="12" w:space="0" w:color="auto"/>
            </w:tcBorders>
          </w:tcPr>
          <w:p w14:paraId="384CBBD3" w14:textId="40160AA3" w:rsidR="009A0696" w:rsidRDefault="009A0696" w:rsidP="00140864">
            <w:r>
              <w:t xml:space="preserve">Is there food or drink involved? 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72CE5F8C" w14:textId="5D960FDC" w:rsidR="009A0696" w:rsidRDefault="009A0696" w:rsidP="00140864">
            <w:r>
              <w:t>NO</w:t>
            </w:r>
          </w:p>
        </w:tc>
        <w:tc>
          <w:tcPr>
            <w:tcW w:w="331" w:type="dxa"/>
            <w:shd w:val="clear" w:color="auto" w:fill="FFFFFF" w:themeFill="background1"/>
          </w:tcPr>
          <w:p w14:paraId="72346C27" w14:textId="77777777" w:rsidR="009A0696" w:rsidRDefault="009A0696" w:rsidP="00140864"/>
        </w:tc>
        <w:tc>
          <w:tcPr>
            <w:tcW w:w="1131" w:type="dxa"/>
            <w:gridSpan w:val="2"/>
            <w:shd w:val="clear" w:color="auto" w:fill="FFF2CC" w:themeFill="accent4" w:themeFillTint="33"/>
          </w:tcPr>
          <w:p w14:paraId="6025FC64" w14:textId="68E98CD7" w:rsidR="009A0696" w:rsidRDefault="009A0696" w:rsidP="00140864">
            <w:r>
              <w:t>Bring your own</w:t>
            </w:r>
          </w:p>
        </w:tc>
        <w:tc>
          <w:tcPr>
            <w:tcW w:w="331" w:type="dxa"/>
            <w:shd w:val="clear" w:color="auto" w:fill="FFFFFF" w:themeFill="background1"/>
          </w:tcPr>
          <w:p w14:paraId="2C507BA5" w14:textId="77777777" w:rsidR="009A0696" w:rsidRDefault="009A0696" w:rsidP="00140864"/>
        </w:tc>
        <w:tc>
          <w:tcPr>
            <w:tcW w:w="1051" w:type="dxa"/>
            <w:shd w:val="clear" w:color="auto" w:fill="FFD966" w:themeFill="accent4" w:themeFillTint="99"/>
          </w:tcPr>
          <w:p w14:paraId="26A43153" w14:textId="54541FD4" w:rsidR="009A0696" w:rsidRDefault="009A0696" w:rsidP="00140864">
            <w:r>
              <w:t>Wrapped food</w:t>
            </w:r>
          </w:p>
        </w:tc>
        <w:tc>
          <w:tcPr>
            <w:tcW w:w="331" w:type="dxa"/>
            <w:shd w:val="clear" w:color="auto" w:fill="FFFFFF" w:themeFill="background1"/>
          </w:tcPr>
          <w:p w14:paraId="04050277" w14:textId="77777777" w:rsidR="009A0696" w:rsidRDefault="009A0696" w:rsidP="00140864"/>
        </w:tc>
        <w:tc>
          <w:tcPr>
            <w:tcW w:w="1346" w:type="dxa"/>
            <w:shd w:val="clear" w:color="auto" w:fill="FFC000"/>
          </w:tcPr>
          <w:p w14:paraId="51681BF6" w14:textId="4E4257C3" w:rsidR="009A0696" w:rsidRDefault="009A0696" w:rsidP="00140864">
            <w:r>
              <w:t>Shared food</w:t>
            </w:r>
          </w:p>
        </w:tc>
        <w:tc>
          <w:tcPr>
            <w:tcW w:w="331" w:type="dxa"/>
            <w:shd w:val="clear" w:color="auto" w:fill="FFFFFF" w:themeFill="background1"/>
          </w:tcPr>
          <w:p w14:paraId="7C22B545" w14:textId="77777777" w:rsidR="009A0696" w:rsidRDefault="009A0696" w:rsidP="00140864"/>
        </w:tc>
        <w:tc>
          <w:tcPr>
            <w:tcW w:w="842" w:type="dxa"/>
            <w:shd w:val="clear" w:color="auto" w:fill="FF0000"/>
          </w:tcPr>
          <w:p w14:paraId="69AD430A" w14:textId="284EF79E" w:rsidR="009A0696" w:rsidRDefault="009A0696" w:rsidP="00140864">
            <w:r>
              <w:t>Buffet</w:t>
            </w:r>
          </w:p>
        </w:tc>
        <w:tc>
          <w:tcPr>
            <w:tcW w:w="3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9254FDC" w14:textId="77777777" w:rsidR="009A0696" w:rsidRDefault="009A0696" w:rsidP="00140864"/>
        </w:tc>
      </w:tr>
      <w:tr w:rsidR="009A0696" w14:paraId="25FD3B3D" w14:textId="67758E0D" w:rsidTr="00586BA0">
        <w:trPr>
          <w:trHeight w:val="288"/>
        </w:trPr>
        <w:tc>
          <w:tcPr>
            <w:tcW w:w="2515" w:type="dxa"/>
            <w:tcBorders>
              <w:left w:val="single" w:sz="12" w:space="0" w:color="auto"/>
            </w:tcBorders>
          </w:tcPr>
          <w:p w14:paraId="1536E2FB" w14:textId="40917A40" w:rsidR="009A0696" w:rsidRDefault="009A0696" w:rsidP="00140864">
            <w:r>
              <w:t>Will participants be &lt; 2 meters apart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75AE7931" w14:textId="2C94B9FC" w:rsidR="009A0696" w:rsidRDefault="009A0696" w:rsidP="00140864">
            <w:r>
              <w:t>YES, at all times</w:t>
            </w:r>
          </w:p>
        </w:tc>
        <w:tc>
          <w:tcPr>
            <w:tcW w:w="331" w:type="dxa"/>
            <w:shd w:val="clear" w:color="auto" w:fill="FFFFFF" w:themeFill="background1"/>
          </w:tcPr>
          <w:p w14:paraId="416C4DFA" w14:textId="77777777" w:rsidR="009A0696" w:rsidRDefault="009A0696" w:rsidP="00140864"/>
        </w:tc>
        <w:tc>
          <w:tcPr>
            <w:tcW w:w="1131" w:type="dxa"/>
            <w:gridSpan w:val="2"/>
            <w:shd w:val="clear" w:color="auto" w:fill="FFF2CC" w:themeFill="accent4" w:themeFillTint="33"/>
          </w:tcPr>
          <w:p w14:paraId="72F84F5A" w14:textId="668E8440" w:rsidR="009A0696" w:rsidRDefault="009A0696" w:rsidP="00140864">
            <w:r>
              <w:t>YES, mostly</w:t>
            </w:r>
          </w:p>
        </w:tc>
        <w:tc>
          <w:tcPr>
            <w:tcW w:w="331" w:type="dxa"/>
            <w:shd w:val="clear" w:color="auto" w:fill="FFFFFF" w:themeFill="background1"/>
          </w:tcPr>
          <w:p w14:paraId="3B09203D" w14:textId="77777777" w:rsidR="009A0696" w:rsidRDefault="009A0696" w:rsidP="00140864"/>
        </w:tc>
        <w:tc>
          <w:tcPr>
            <w:tcW w:w="1051" w:type="dxa"/>
            <w:shd w:val="clear" w:color="auto" w:fill="FFD966" w:themeFill="accent4" w:themeFillTint="99"/>
          </w:tcPr>
          <w:p w14:paraId="68269767" w14:textId="2A1BD41D" w:rsidR="009A0696" w:rsidRDefault="009A0696" w:rsidP="00140864">
            <w:r>
              <w:t>NO, but require masks</w:t>
            </w:r>
          </w:p>
        </w:tc>
        <w:tc>
          <w:tcPr>
            <w:tcW w:w="331" w:type="dxa"/>
            <w:shd w:val="clear" w:color="auto" w:fill="FFFFFF" w:themeFill="background1"/>
          </w:tcPr>
          <w:p w14:paraId="2B8B430E" w14:textId="4366F18A" w:rsidR="009A0696" w:rsidRDefault="009A0696" w:rsidP="00140864"/>
        </w:tc>
        <w:tc>
          <w:tcPr>
            <w:tcW w:w="1346" w:type="dxa"/>
            <w:shd w:val="clear" w:color="auto" w:fill="FFC000"/>
          </w:tcPr>
          <w:p w14:paraId="18983480" w14:textId="4DA0DB71" w:rsidR="009A0696" w:rsidRDefault="009A0696" w:rsidP="00140864">
            <w:r>
              <w:t>NO, but recommend masks</w:t>
            </w:r>
          </w:p>
        </w:tc>
        <w:tc>
          <w:tcPr>
            <w:tcW w:w="331" w:type="dxa"/>
            <w:shd w:val="clear" w:color="auto" w:fill="FFFFFF" w:themeFill="background1"/>
          </w:tcPr>
          <w:p w14:paraId="2222BFC2" w14:textId="77777777" w:rsidR="009A0696" w:rsidRDefault="009A0696" w:rsidP="00140864"/>
        </w:tc>
        <w:tc>
          <w:tcPr>
            <w:tcW w:w="842" w:type="dxa"/>
            <w:shd w:val="clear" w:color="auto" w:fill="FF0000"/>
          </w:tcPr>
          <w:p w14:paraId="2A23443A" w14:textId="2BEDDD56" w:rsidR="009A0696" w:rsidRDefault="009A0696" w:rsidP="00140864">
            <w:r>
              <w:t>NO</w:t>
            </w:r>
          </w:p>
        </w:tc>
        <w:tc>
          <w:tcPr>
            <w:tcW w:w="3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3D76E7A" w14:textId="77777777" w:rsidR="009A0696" w:rsidRDefault="009A0696" w:rsidP="00140864"/>
        </w:tc>
      </w:tr>
      <w:tr w:rsidR="009A0696" w14:paraId="00B0EE55" w14:textId="1AB60B6D" w:rsidTr="00586BA0">
        <w:trPr>
          <w:trHeight w:val="288"/>
        </w:trPr>
        <w:tc>
          <w:tcPr>
            <w:tcW w:w="2515" w:type="dxa"/>
            <w:tcBorders>
              <w:left w:val="single" w:sz="12" w:space="0" w:color="auto"/>
              <w:bottom w:val="single" w:sz="24" w:space="0" w:color="auto"/>
            </w:tcBorders>
          </w:tcPr>
          <w:p w14:paraId="55F1CA43" w14:textId="66164611" w:rsidR="009A0696" w:rsidRDefault="00840493" w:rsidP="00840493">
            <w:r>
              <w:t>Will you clean hard surfaces?</w:t>
            </w:r>
          </w:p>
        </w:tc>
        <w:tc>
          <w:tcPr>
            <w:tcW w:w="1180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14:paraId="37E94701" w14:textId="514F1A13" w:rsidR="009A0696" w:rsidRDefault="009A0696" w:rsidP="00140864">
            <w:r>
              <w:t>YES</w:t>
            </w: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B55C2F7" w14:textId="77777777" w:rsidR="009A0696" w:rsidRDefault="009A0696" w:rsidP="00140864"/>
        </w:tc>
        <w:tc>
          <w:tcPr>
            <w:tcW w:w="1131" w:type="dxa"/>
            <w:gridSpan w:val="2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742529C9" w14:textId="372CD8A4" w:rsidR="009A0696" w:rsidRDefault="009A0696" w:rsidP="00840493">
            <w:r>
              <w:t>YES, if supplie</w:t>
            </w:r>
            <w:r w:rsidR="00840493">
              <w:t>s</w:t>
            </w: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50C0FCBA" w14:textId="77777777" w:rsidR="009A0696" w:rsidRDefault="009A0696" w:rsidP="00140864"/>
        </w:tc>
        <w:tc>
          <w:tcPr>
            <w:tcW w:w="1051" w:type="dxa"/>
            <w:tcBorders>
              <w:bottom w:val="single" w:sz="24" w:space="0" w:color="auto"/>
            </w:tcBorders>
            <w:shd w:val="clear" w:color="auto" w:fill="FFD966" w:themeFill="accent4" w:themeFillTint="99"/>
          </w:tcPr>
          <w:p w14:paraId="16AC5D64" w14:textId="4FBA384A" w:rsidR="009A0696" w:rsidRDefault="009A0696" w:rsidP="00140864">
            <w:r>
              <w:t>NO</w:t>
            </w: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D87756E" w14:textId="77777777" w:rsidR="009A0696" w:rsidRDefault="009A0696" w:rsidP="00140864"/>
        </w:tc>
        <w:tc>
          <w:tcPr>
            <w:tcW w:w="1346" w:type="dxa"/>
            <w:tcBorders>
              <w:bottom w:val="single" w:sz="24" w:space="0" w:color="auto"/>
            </w:tcBorders>
            <w:shd w:val="clear" w:color="auto" w:fill="FFC000"/>
          </w:tcPr>
          <w:p w14:paraId="4C056DE1" w14:textId="77777777" w:rsidR="009A0696" w:rsidRDefault="009A0696" w:rsidP="00140864"/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91DFAAF" w14:textId="77777777" w:rsidR="009A0696" w:rsidRDefault="009A0696" w:rsidP="00140864"/>
        </w:tc>
        <w:tc>
          <w:tcPr>
            <w:tcW w:w="842" w:type="dxa"/>
            <w:tcBorders>
              <w:bottom w:val="single" w:sz="24" w:space="0" w:color="auto"/>
            </w:tcBorders>
            <w:shd w:val="clear" w:color="auto" w:fill="FF0000"/>
          </w:tcPr>
          <w:p w14:paraId="757E306A" w14:textId="77777777" w:rsidR="009A0696" w:rsidRDefault="009A0696" w:rsidP="00140864"/>
        </w:tc>
        <w:tc>
          <w:tcPr>
            <w:tcW w:w="331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4E1048D" w14:textId="77777777" w:rsidR="009A0696" w:rsidRDefault="009A0696" w:rsidP="00140864"/>
        </w:tc>
      </w:tr>
      <w:tr w:rsidR="009A0696" w14:paraId="0F9491EB" w14:textId="577878A7" w:rsidTr="00586BA0">
        <w:trPr>
          <w:trHeight w:val="288"/>
        </w:trPr>
        <w:tc>
          <w:tcPr>
            <w:tcW w:w="251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14:paraId="4D6261C9" w14:textId="676486C8" w:rsidR="00840493" w:rsidRDefault="00840493" w:rsidP="00140864">
            <w:r>
              <w:t xml:space="preserve">MOST BOXES CHECKED = your overall Risk: </w:t>
            </w:r>
          </w:p>
          <w:p w14:paraId="1EB3DF9D" w14:textId="04B92238" w:rsidR="009A0696" w:rsidRDefault="00840493" w:rsidP="00140864">
            <w:r>
              <w:t xml:space="preserve"> </w:t>
            </w:r>
          </w:p>
        </w:tc>
        <w:tc>
          <w:tcPr>
            <w:tcW w:w="11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5964E5E" w14:textId="3BBB0B20" w:rsidR="009A0696" w:rsidRDefault="00840493" w:rsidP="00140864">
            <w:r>
              <w:t xml:space="preserve"> </w:t>
            </w:r>
          </w:p>
        </w:tc>
        <w:tc>
          <w:tcPr>
            <w:tcW w:w="33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22496AAB" w14:textId="77777777" w:rsidR="009A0696" w:rsidRDefault="009A0696" w:rsidP="00140864"/>
        </w:tc>
        <w:tc>
          <w:tcPr>
            <w:tcW w:w="1131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758DDD63" w14:textId="64E26013" w:rsidR="009A0696" w:rsidRDefault="009A0696" w:rsidP="00140864"/>
        </w:tc>
        <w:tc>
          <w:tcPr>
            <w:tcW w:w="33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5E7312CD" w14:textId="77777777" w:rsidR="009A0696" w:rsidRDefault="009A0696" w:rsidP="00140864"/>
        </w:tc>
        <w:tc>
          <w:tcPr>
            <w:tcW w:w="105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7FA53BC7" w14:textId="77777777" w:rsidR="009A0696" w:rsidRDefault="009A0696" w:rsidP="00140864"/>
        </w:tc>
        <w:tc>
          <w:tcPr>
            <w:tcW w:w="33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00F3446C" w14:textId="77777777" w:rsidR="009A0696" w:rsidRDefault="009A0696" w:rsidP="00140864"/>
        </w:tc>
        <w:tc>
          <w:tcPr>
            <w:tcW w:w="1346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FC000"/>
          </w:tcPr>
          <w:p w14:paraId="689A2995" w14:textId="77777777" w:rsidR="009A0696" w:rsidRDefault="009A0696" w:rsidP="00140864"/>
        </w:tc>
        <w:tc>
          <w:tcPr>
            <w:tcW w:w="33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0D7F5E4A" w14:textId="77777777" w:rsidR="009A0696" w:rsidRDefault="009A0696" w:rsidP="00140864"/>
        </w:tc>
        <w:tc>
          <w:tcPr>
            <w:tcW w:w="84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F0000"/>
          </w:tcPr>
          <w:p w14:paraId="748B4655" w14:textId="77777777" w:rsidR="009A0696" w:rsidRDefault="009A0696" w:rsidP="00140864"/>
        </w:tc>
        <w:tc>
          <w:tcPr>
            <w:tcW w:w="331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B979EE" w14:textId="77777777" w:rsidR="009A0696" w:rsidRDefault="009A0696" w:rsidP="00140864"/>
        </w:tc>
      </w:tr>
    </w:tbl>
    <w:p w14:paraId="4420F6D4" w14:textId="77777777" w:rsidR="0085053F" w:rsidRDefault="0085053F" w:rsidP="00840493"/>
    <w:sectPr w:rsidR="008505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F0DFC" w14:textId="77777777" w:rsidR="004A1FD8" w:rsidRDefault="004A1FD8" w:rsidP="004A1FD8">
      <w:pPr>
        <w:spacing w:after="0" w:line="240" w:lineRule="auto"/>
      </w:pPr>
      <w:r>
        <w:separator/>
      </w:r>
    </w:p>
  </w:endnote>
  <w:endnote w:type="continuationSeparator" w:id="0">
    <w:p w14:paraId="14ABB2C7" w14:textId="77777777" w:rsidR="004A1FD8" w:rsidRDefault="004A1FD8" w:rsidP="004A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CA5F7" w14:textId="77777777" w:rsidR="004A1FD8" w:rsidRDefault="004A1FD8" w:rsidP="004A1FD8">
      <w:pPr>
        <w:spacing w:after="0" w:line="240" w:lineRule="auto"/>
      </w:pPr>
      <w:r>
        <w:separator/>
      </w:r>
    </w:p>
  </w:footnote>
  <w:footnote w:type="continuationSeparator" w:id="0">
    <w:p w14:paraId="6973A2A1" w14:textId="77777777" w:rsidR="004A1FD8" w:rsidRDefault="004A1FD8" w:rsidP="004A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6511" w14:textId="6C4F4D79" w:rsidR="004A1FD8" w:rsidRDefault="004A1FD8" w:rsidP="0085053F">
    <w:pPr>
      <w:pStyle w:val="Heading1"/>
    </w:pPr>
    <w:r>
      <w:t>Willoughby CRC – COVID-19 Risk Assessment</w:t>
    </w:r>
    <w:r w:rsidR="0085053F">
      <w:t xml:space="preserve"> Form</w:t>
    </w:r>
  </w:p>
  <w:p w14:paraId="31600B2D" w14:textId="77777777" w:rsidR="004A1FD8" w:rsidRDefault="004A1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4835"/>
    <w:multiLevelType w:val="hybridMultilevel"/>
    <w:tmpl w:val="D0A00870"/>
    <w:lvl w:ilvl="0" w:tplc="56AED4FE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D8"/>
    <w:rsid w:val="000065F0"/>
    <w:rsid w:val="0007058A"/>
    <w:rsid w:val="0016349A"/>
    <w:rsid w:val="001E0747"/>
    <w:rsid w:val="00417FFE"/>
    <w:rsid w:val="0044446F"/>
    <w:rsid w:val="004A1FD8"/>
    <w:rsid w:val="00561662"/>
    <w:rsid w:val="00586BA0"/>
    <w:rsid w:val="007E6B84"/>
    <w:rsid w:val="00840493"/>
    <w:rsid w:val="0085053F"/>
    <w:rsid w:val="00923DC5"/>
    <w:rsid w:val="009A0696"/>
    <w:rsid w:val="00B210D4"/>
    <w:rsid w:val="00D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C8AA"/>
  <w15:chartTrackingRefBased/>
  <w15:docId w15:val="{EB384648-B1D7-462C-858F-5C95B0D4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FD8"/>
  </w:style>
  <w:style w:type="paragraph" w:styleId="Footer">
    <w:name w:val="footer"/>
    <w:basedOn w:val="Normal"/>
    <w:link w:val="FooterChar"/>
    <w:uiPriority w:val="99"/>
    <w:unhideWhenUsed/>
    <w:rsid w:val="004A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D8"/>
  </w:style>
  <w:style w:type="character" w:customStyle="1" w:styleId="Heading1Char">
    <w:name w:val="Heading 1 Char"/>
    <w:basedOn w:val="DefaultParagraphFont"/>
    <w:link w:val="Heading1"/>
    <w:uiPriority w:val="9"/>
    <w:rsid w:val="00850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CD3E7E0B4CF45BCB9E23430950BBF" ma:contentTypeVersion="13" ma:contentTypeDescription="Create a new document." ma:contentTypeScope="" ma:versionID="809ef49eb3abdda8359f71bbd7916236">
  <xsd:schema xmlns:xsd="http://www.w3.org/2001/XMLSchema" xmlns:xs="http://www.w3.org/2001/XMLSchema" xmlns:p="http://schemas.microsoft.com/office/2006/metadata/properties" xmlns:ns3="e2bee7cf-940a-42ba-88dc-96ead5757c15" xmlns:ns4="7d5c2cde-93bd-4c80-ac48-972db1d62c0d" targetNamespace="http://schemas.microsoft.com/office/2006/metadata/properties" ma:root="true" ma:fieldsID="4802f47a9a3105c87af23cfecebf9cd9" ns3:_="" ns4:_="">
    <xsd:import namespace="e2bee7cf-940a-42ba-88dc-96ead5757c15"/>
    <xsd:import namespace="7d5c2cde-93bd-4c80-ac48-972db1d62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ee7cf-940a-42ba-88dc-96ead5757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c2cde-93bd-4c80-ac48-972db1d62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93C09-D580-448F-BCA6-B88A7497C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ee7cf-940a-42ba-88dc-96ead5757c15"/>
    <ds:schemaRef ds:uri="7d5c2cde-93bd-4c80-ac48-972db1d62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768ED-3733-46FC-9445-0C057434F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672BE-509A-44B7-AFC2-160870A6386A}">
  <ds:schemaRefs>
    <ds:schemaRef ds:uri="e2bee7cf-940a-42ba-88dc-96ead5757c15"/>
    <ds:schemaRef ds:uri="http://purl.org/dc/elements/1.1/"/>
    <ds:schemaRef ds:uri="http://schemas.microsoft.com/office/2006/metadata/properties"/>
    <ds:schemaRef ds:uri="7d5c2cde-93bd-4c80-ac48-972db1d62c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Grypma</dc:creator>
  <cp:keywords/>
  <dc:description/>
  <cp:lastModifiedBy>Sonya Grypma</cp:lastModifiedBy>
  <cp:revision>3</cp:revision>
  <dcterms:created xsi:type="dcterms:W3CDTF">2020-09-24T00:32:00Z</dcterms:created>
  <dcterms:modified xsi:type="dcterms:W3CDTF">2020-09-24T02:47:00Z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0x010100492CD3E7E0B4CF45BCB9E23430950BBF</vt:lpwstr>
  </property>
</Properties>
</file>