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Style w:val="None"/>
          <w:outline w:val="0"/>
          <w:color w:val="c82505"/>
          <w:u w:color="c82505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  <w:r>
        <w:rPr>
          <w:rStyle w:val="None"/>
          <w:outline w:val="0"/>
          <w:color w:val="c82505"/>
          <w:sz w:val="32"/>
          <w:szCs w:val="32"/>
          <w:u w:color="c82505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Help me change my personality!</w:t>
      </w:r>
    </w:p>
    <w:p>
      <w:pPr>
        <w:pStyle w:val="Default"/>
        <w:bidi w:val="0"/>
        <w:ind w:left="0" w:right="0" w:firstLine="0"/>
        <w:jc w:val="center"/>
        <w:rPr>
          <w:rStyle w:val="None"/>
          <w:outline w:val="0"/>
          <w:color w:val="c82505"/>
          <w:u w:color="c82505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rStyle w:val="None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 positive change in who you are</w:t>
      </w: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Matthew 18:1-5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question isn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 if you need to change something about yourself, but what you need God to change about you. </w:t>
      </w:r>
      <w:r>
        <w:rPr>
          <w:rStyle w:val="Non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Ask God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to show you how you need to become more 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‘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lowly.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’ </w:t>
      </w: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Matthew 4:19, Romans 8:29, Philippians 3:10-21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Stop 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‘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doing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’ 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and start 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‘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being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’ 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who God wants you to be. It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not about your performance; it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about your personality. </w:t>
      </w:r>
      <w:r>
        <w:rPr>
          <w:rStyle w:val="Non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how these scriptures help you understand God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molding and changing your life.</w:t>
      </w: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Mark 3:14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There are three things required for our personalities to change: 1. Accept that Jesus chooses us without perfect performance 2. We spend enjoyable time with Jesus 3. We live purpose-driven lives versus performance-driven lives. </w:t>
      </w:r>
      <w:r>
        <w:rPr>
          <w:rStyle w:val="Non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Meditate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on these truths.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Arial Unicode MS" w:cs="Arial Unicode MS" w:hAnsi="Arial Unicode MS" w:eastAsia="Arial Unicode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Luke 10:38-42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Write down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all the obstacles Martha faced which kept her from experiencing a change in personality. There are at least 6 obstacles she faced.</w:t>
      </w: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1 Timothy 4:16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If 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you 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will watch 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example of your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personality as 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you 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spend time with God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you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can be sure that 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you 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and those who follow 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your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personality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will be saved.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That is sobering. </w:t>
      </w:r>
      <w:r>
        <w:rPr>
          <w:rStyle w:val="Non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Think about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what part of your personality needs to be changed by God.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1320"/>
          <w:sz w:val="32"/>
          <w:szCs w:val="32"/>
          <w:u w:color="00131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1320"/>
            </w14:solidFill>
          </w14:textFill>
        </w:rPr>
        <w:br w:type="page"/>
      </w:r>
    </w:p>
    <w:p>
      <w:pPr>
        <w:pStyle w:val="Subtitle"/>
        <w:jc w:val="center"/>
        <w:rPr>
          <w:rStyle w:val="None"/>
          <w:shd w:val="clear" w:color="auto" w:fill="ffffff"/>
        </w:rPr>
      </w:pPr>
      <w:r>
        <w:rPr>
          <w:rtl w:val="0"/>
          <w:lang w:val="en-US"/>
        </w:rPr>
        <w:t>Help me change my personality!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Style w:val="None"/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Matthew 18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48"/>
          <w:szCs w:val="48"/>
          <w:shd w:val="clear" w:color="auto" w:fill="ffffff"/>
          <w:rtl w:val="0"/>
          <w:lang w:val="en-US"/>
        </w:rPr>
        <w:t>18</w:t>
      </w:r>
      <w:r>
        <w:rPr>
          <w:rStyle w:val="None"/>
          <w:rFonts w:ascii="Arial" w:hAnsi="Arial" w:hint="default"/>
          <w:b w:val="1"/>
          <w:bCs w:val="1"/>
          <w:sz w:val="48"/>
          <w:szCs w:val="48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At that time the disciples came to Jesus and asked, </w:t>
      </w: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Who, then, is the greatest in the kingdom of heaven?</w:t>
      </w:r>
      <w:r>
        <w:rPr>
          <w:sz w:val="32"/>
          <w:szCs w:val="32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left"/>
        <w:rPr>
          <w:rStyle w:val="None"/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2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He called a little child to him, and placed the child among them.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3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he said: </w:t>
      </w: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Truly I tell you, unless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you change and become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like little children, you will never enter the kingdom of heaven.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4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Therefore, whoever takes the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lowly position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of this child is the greatest in the kingdom of heaven.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5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whoever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welcomes one such child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in my name welcomes me.</w:t>
      </w:r>
    </w:p>
    <w:p>
      <w:pPr>
        <w:pStyle w:val="Default"/>
        <w:bidi w:val="0"/>
        <w:ind w:left="0" w:right="0" w:firstLine="0"/>
        <w:jc w:val="left"/>
        <w:rPr>
          <w:rStyle w:val="None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Style w:val="None"/>
          <w:b w:val="1"/>
          <w:bCs w:val="1"/>
          <w:sz w:val="28"/>
          <w:szCs w:val="28"/>
          <w:shd w:val="clear" w:color="auto" w:fill="ffffff"/>
          <w:rtl w:val="0"/>
          <w:lang w:val="en-US"/>
        </w:rPr>
        <w:t>Jesus was saying: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need to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change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It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not that you need to change what you do, its that who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you are needs to change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val="sing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32"/>
          <w:szCs w:val="32"/>
          <w:u w:val="single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unless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you change and become</w:t>
      </w:r>
      <w:r>
        <w:rPr>
          <w:sz w:val="32"/>
          <w:szCs w:val="32"/>
          <w:shd w:val="clear" w:color="auto" w:fill="ffffff"/>
          <w:rtl w:val="0"/>
          <w:lang w:val="en-US"/>
        </w:rPr>
        <w:t>…’</w:t>
      </w:r>
    </w:p>
    <w:p>
      <w:pPr>
        <w:pStyle w:val="Default"/>
        <w:bidi w:val="0"/>
        <w:ind w:left="0" w:right="0" w:firstLine="0"/>
        <w:jc w:val="left"/>
        <w:rPr>
          <w:rStyle w:val="None"/>
          <w:b w:val="1"/>
          <w:bCs w:val="1"/>
          <w:sz w:val="28"/>
          <w:szCs w:val="28"/>
          <w:u w:val="single"/>
          <w:shd w:val="clear" w:color="auto" w:fill="ffffff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131f"/>
          <w:sz w:val="32"/>
          <w:szCs w:val="32"/>
          <w:u w:val="single"/>
          <w:shd w:val="clear" w:color="auto" w:fill="ffffff"/>
          <w:rtl w:val="0"/>
          <w14:textFill>
            <w14:solidFill>
              <w14:srgbClr w14:val="001320"/>
            </w14:solidFill>
          </w14:textFill>
        </w:rPr>
      </w:pPr>
      <w:r>
        <w:rPr>
          <w:rStyle w:val="None"/>
          <w:rFonts w:ascii="Helvetica" w:hAnsi="Helvetica"/>
          <w:outline w:val="0"/>
          <w:color w:val="0013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 xml:space="preserve">ESV Matthew 4:19 And he said to them, </w:t>
      </w:r>
      <w:r>
        <w:rPr>
          <w:rStyle w:val="None"/>
          <w:rFonts w:ascii="Helvetica" w:hAnsi="Helvetica" w:hint="default"/>
          <w:outline w:val="0"/>
          <w:color w:val="0013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“</w:t>
      </w:r>
      <w:r>
        <w:rPr>
          <w:rStyle w:val="None"/>
          <w:rFonts w:ascii="Helvetica" w:hAnsi="Helvetica"/>
          <w:outline w:val="0"/>
          <w:color w:val="0013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 xml:space="preserve">Follow me, and I will </w:t>
      </w:r>
      <w:r>
        <w:rPr>
          <w:rStyle w:val="None"/>
          <w:rFonts w:ascii="Helvetica" w:hAnsi="Helvetica"/>
          <w:outline w:val="0"/>
          <w:color w:val="0013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make you</w:t>
      </w:r>
      <w:r>
        <w:rPr>
          <w:rStyle w:val="None"/>
          <w:rFonts w:ascii="Helvetica" w:hAnsi="Helvetica"/>
          <w:outline w:val="0"/>
          <w:color w:val="0013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 xml:space="preserve"> fishers of men.</w:t>
      </w:r>
      <w:r>
        <w:rPr>
          <w:rStyle w:val="None"/>
          <w:rFonts w:ascii="Helvetica" w:hAnsi="Helvetica" w:hint="default"/>
          <w:outline w:val="0"/>
          <w:color w:val="0013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”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val="single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Literal - 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‘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will make you fisherman of men.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Not: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your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accomplishment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will be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saving thousands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and thousands of men and that will make you into something special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What Jesus did say: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will change you and make you into who you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C84A20"/>
            </w14:solidFill>
          </w14:textFill>
        </w:rPr>
        <w:t xml:space="preserve">into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who you need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to be. </w:t>
      </w:r>
    </w:p>
    <w:p>
      <w:pPr>
        <w:pStyle w:val="Default"/>
        <w:bidi w:val="0"/>
        <w:ind w:left="0" w:right="0" w:firstLine="0"/>
        <w:jc w:val="left"/>
        <w:rPr>
          <w:rStyle w:val="None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am more interested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in your personality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than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your performance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Holiness is about about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your character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not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your behavior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 You can fake behavior (for a while), but your character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your personality,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is who you really are. </w:t>
      </w:r>
    </w:p>
    <w:p>
      <w:pPr>
        <w:pStyle w:val="Default"/>
        <w:bidi w:val="0"/>
        <w:ind w:left="0" w:right="0" w:firstLine="0"/>
        <w:jc w:val="left"/>
        <w:rPr>
          <w:rStyle w:val="None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heard a preacher say: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Style w:val="None"/>
          <w:rFonts w:ascii="Helvetica" w:cs="Helvetica" w:hAnsi="Helvetica" w:eastAsia="Helvetica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Style w:val="None"/>
          <w:rFonts w:ascii="Helvetica" w:cs="Helvetica" w:hAnsi="Helvetica" w:eastAsia="Helvetica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Stop </w:t>
      </w:r>
      <w:r>
        <w:rPr>
          <w:rStyle w:val="None"/>
          <w:rFonts w:ascii="Helvetica" w:hAnsi="Helvetica" w:hint="default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‘</w:t>
      </w:r>
      <w:r>
        <w:rPr>
          <w:rStyle w:val="None"/>
          <w:rFonts w:ascii="Helvetica" w:hAnsi="Helvetica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doing</w:t>
      </w:r>
      <w:r>
        <w:rPr>
          <w:rStyle w:val="None"/>
          <w:rFonts w:ascii="Helvetica" w:hAnsi="Helvetica" w:hint="default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’ </w:t>
      </w:r>
      <w:r>
        <w:rPr>
          <w:rStyle w:val="None"/>
          <w:rFonts w:ascii="Helvetica" w:hAnsi="Helvetica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and start </w:t>
      </w:r>
      <w:r>
        <w:rPr>
          <w:rStyle w:val="None"/>
          <w:rFonts w:ascii="Helvetica" w:hAnsi="Helvetica" w:hint="default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‘</w:t>
      </w:r>
      <w:r>
        <w:rPr>
          <w:rStyle w:val="None"/>
          <w:rFonts w:ascii="Helvetica" w:hAnsi="Helvetica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being</w:t>
      </w:r>
      <w:r>
        <w:rPr>
          <w:rStyle w:val="None"/>
          <w:rFonts w:ascii="Helvetica" w:hAnsi="Helvetica" w:hint="default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If I am trying to get to know someone, the conversation almost always leads to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what they do or to what they have accomplished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, even failures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.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If someone is hard to get to know, often it is because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they feel that they haven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val="single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accomplished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much or failed at something.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Neither success or failure defines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who we really are. Our being does not have to do with our doing.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How did Jesus go about transforming</w:t>
      </w:r>
      <w:r>
        <w:rPr>
          <w:rStyle w:val="None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the identities </w:t>
      </w:r>
      <w:r>
        <w:rPr>
          <w:rStyle w:val="None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of people who fish for fish</w:t>
      </w:r>
      <w:r>
        <w:rPr>
          <w:rStyle w:val="None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, into a new identity of fisher</w:t>
      </w:r>
      <w:r>
        <w:rPr>
          <w:rStyle w:val="None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men</w:t>
      </w:r>
      <w:r>
        <w:rPr>
          <w:rStyle w:val="None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of men?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Style w:val="None"/>
          <w:b w:val="1"/>
          <w:bCs w:val="1"/>
          <w:sz w:val="32"/>
          <w:szCs w:val="32"/>
          <w:shd w:val="clear" w:color="auto" w:fill="ffffff"/>
          <w:rtl w:val="0"/>
        </w:rPr>
        <w:t>Mark 3:14</w:t>
      </w:r>
      <w:r>
        <w:rPr>
          <w:rStyle w:val="None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32"/>
          <w:szCs w:val="32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14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 xml:space="preserve">He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appointed twelve</w:t>
      </w:r>
      <w:r>
        <w:rPr>
          <w:rStyle w:val="None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 xml:space="preserve">that they might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be with him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 xml:space="preserve"> and that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he might send them out to preach</w:t>
      </w:r>
      <w:r>
        <w:rPr>
          <w:rStyle w:val="None"/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Their personality changed when:</w:t>
      </w:r>
    </w:p>
    <w:p>
      <w:pPr>
        <w:pStyle w:val="Default"/>
        <w:numPr>
          <w:ilvl w:val="0"/>
          <w:numId w:val="4"/>
        </w:numPr>
        <w:bidi w:val="0"/>
        <w:spacing w:line="480" w:lineRule="atLeast"/>
        <w:ind w:right="0"/>
        <w:jc w:val="left"/>
        <w:rPr>
          <w:rFonts w:ascii="Helvetica" w:hAnsi="Helvetica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They accepted they were chosen by Jesus</w:t>
      </w:r>
    </w:p>
    <w:p>
      <w:pPr>
        <w:pStyle w:val="Default"/>
        <w:numPr>
          <w:ilvl w:val="0"/>
          <w:numId w:val="4"/>
        </w:numPr>
        <w:bidi w:val="0"/>
        <w:spacing w:line="480" w:lineRule="atLeast"/>
        <w:ind w:right="0"/>
        <w:jc w:val="left"/>
        <w:rPr>
          <w:rFonts w:ascii="Helvetica" w:hAnsi="Helvetica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Spend enjoyable time with Jesus</w:t>
      </w:r>
    </w:p>
    <w:p>
      <w:pPr>
        <w:pStyle w:val="Default"/>
        <w:numPr>
          <w:ilvl w:val="2"/>
          <w:numId w:val="4"/>
        </w:numPr>
        <w:bidi w:val="0"/>
        <w:spacing w:line="480" w:lineRule="atLeast"/>
        <w:ind w:right="0"/>
        <w:jc w:val="left"/>
        <w:rPr>
          <w:rFonts w:ascii="Helvetica" w:hAnsi="Helvetica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Who you hang out with affects your very personality!</w:t>
      </w:r>
    </w:p>
    <w:p>
      <w:pPr>
        <w:pStyle w:val="Default"/>
        <w:numPr>
          <w:ilvl w:val="0"/>
          <w:numId w:val="4"/>
        </w:numPr>
        <w:bidi w:val="0"/>
        <w:spacing w:line="480" w:lineRule="atLeast"/>
        <w:ind w:right="0"/>
        <w:jc w:val="left"/>
        <w:rPr>
          <w:rFonts w:ascii="Helvetica" w:hAnsi="Helvetica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They became purpose-driven instead of results-driven</w:t>
      </w:r>
    </w:p>
    <w:p>
      <w:pPr>
        <w:pStyle w:val="Default"/>
        <w:numPr>
          <w:ilvl w:val="1"/>
          <w:numId w:val="5"/>
        </w:numPr>
        <w:bidi w:val="0"/>
        <w:spacing w:line="480" w:lineRule="atLeast"/>
        <w:ind w:right="0"/>
        <w:jc w:val="left"/>
        <w:rPr>
          <w:rFonts w:ascii="Helvetica" w:hAnsi="Helvetica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 gives us a life-long purpose and we do it because we were created for it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we do it because of enjoyment not because of results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Obstacles to changing your personality</w:t>
      </w:r>
    </w:p>
    <w:p>
      <w:pPr>
        <w:pStyle w:val="Default"/>
        <w:bidi w:val="0"/>
        <w:ind w:left="0" w:right="0" w:firstLine="0"/>
        <w:jc w:val="left"/>
        <w:rPr>
          <w:rStyle w:val="None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Style w:val="None"/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</w:rPr>
        <w:t>Luke 10:38</w:t>
      </w:r>
      <w:r>
        <w:rPr>
          <w:rStyle w:val="None"/>
          <w:rFonts w:ascii="Helvetica" w:hAnsi="Helvetica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As Jesus and his disciples were on their way, he came to a village where a woman named Martha</w:t>
      </w:r>
      <w:r>
        <w:rPr>
          <w:rStyle w:val="None"/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sz w:val="32"/>
          <w:szCs w:val="32"/>
          <w:u w:val="single"/>
          <w:shd w:val="clear" w:color="auto" w:fill="ffffff"/>
          <w:rtl w:val="0"/>
          <w:lang w:val="en-US"/>
        </w:rPr>
        <w:t>opened her home to him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</w:rPr>
        <w:t>.</w:t>
      </w:r>
      <w:r>
        <w:rPr>
          <w:rStyle w:val="None"/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</w:rPr>
        <w:t>39</w:t>
      </w:r>
      <w:r>
        <w:rPr>
          <w:rStyle w:val="None"/>
          <w:rFonts w:ascii="Helvetica" w:hAnsi="Helvetica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She had a sister called Mary,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Helvetica" w:hAnsi="Helvetica"/>
          <w:sz w:val="32"/>
          <w:szCs w:val="32"/>
          <w:u w:val="single"/>
          <w:shd w:val="clear" w:color="auto" w:fill="ffffff"/>
          <w:rtl w:val="0"/>
          <w:lang w:val="en-US"/>
        </w:rPr>
        <w:t>who sat at the Lord</w:t>
      </w:r>
      <w:r>
        <w:rPr>
          <w:rStyle w:val="None"/>
          <w:rFonts w:ascii="Helvetica" w:hAnsi="Helvetica" w:hint="default"/>
          <w:sz w:val="32"/>
          <w:szCs w:val="32"/>
          <w:u w:val="single"/>
          <w:shd w:val="clear" w:color="auto" w:fill="ffffff"/>
          <w:rtl w:val="0"/>
        </w:rPr>
        <w:t>’</w:t>
      </w:r>
      <w:r>
        <w:rPr>
          <w:rStyle w:val="None"/>
          <w:rFonts w:ascii="Helvetica" w:hAnsi="Helvetica"/>
          <w:sz w:val="32"/>
          <w:szCs w:val="32"/>
          <w:u w:val="single"/>
          <w:shd w:val="clear" w:color="auto" w:fill="ffffff"/>
          <w:rtl w:val="0"/>
          <w:lang w:val="en-US"/>
        </w:rPr>
        <w:t>s feet</w:t>
      </w:r>
      <w:r>
        <w:rPr>
          <w:rStyle w:val="None"/>
          <w:rFonts w:ascii="Helvetica" w:hAnsi="Helvetica" w:hint="default"/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sz w:val="32"/>
          <w:szCs w:val="32"/>
          <w:u w:val="single"/>
          <w:shd w:val="clear" w:color="auto" w:fill="ffffff"/>
          <w:rtl w:val="0"/>
          <w:lang w:val="en-US"/>
        </w:rPr>
        <w:t>listening to what he said.</w:t>
      </w:r>
      <w:r>
        <w:rPr>
          <w:rStyle w:val="None"/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</w:rPr>
        <w:t>40</w:t>
      </w:r>
      <w:r>
        <w:rPr>
          <w:rStyle w:val="None"/>
          <w:rFonts w:ascii="Helvetica" w:hAnsi="Helvetica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 xml:space="preserve">But Martha </w:t>
      </w:r>
      <w:r>
        <w:rPr>
          <w:rStyle w:val="None"/>
          <w:rFonts w:ascii="Helvetica" w:hAnsi="Helvetica"/>
          <w:sz w:val="32"/>
          <w:szCs w:val="32"/>
          <w:u w:val="single"/>
          <w:shd w:val="clear" w:color="auto" w:fill="ffffff"/>
          <w:rtl w:val="0"/>
          <w:lang w:val="en-US"/>
        </w:rPr>
        <w:t>was distracted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 xml:space="preserve"> by all the preparations that had to be made (</w:t>
      </w:r>
      <w:r>
        <w:rPr>
          <w:rStyle w:val="Red"/>
          <w:rFonts w:ascii="Helvetica" w:hAnsi="Helvetica"/>
          <w:sz w:val="32"/>
          <w:szCs w:val="32"/>
          <w:rtl w:val="0"/>
          <w:lang w:val="en-US"/>
        </w:rPr>
        <w:t>performance, doing, meeting other</w:t>
      </w:r>
      <w:r>
        <w:rPr>
          <w:rStyle w:val="Red"/>
          <w:rFonts w:ascii="Helvetica" w:hAnsi="Helvetica" w:hint="default"/>
          <w:sz w:val="32"/>
          <w:szCs w:val="32"/>
          <w:rtl w:val="0"/>
        </w:rPr>
        <w:t>’</w:t>
      </w:r>
      <w:r>
        <w:rPr>
          <w:rStyle w:val="Red"/>
          <w:rFonts w:ascii="Helvetica" w:hAnsi="Helvetica"/>
          <w:sz w:val="32"/>
          <w:szCs w:val="32"/>
          <w:rtl w:val="0"/>
          <w:lang w:val="en-US"/>
        </w:rPr>
        <w:t>s perceived expectations, succumbing to her approval addiction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 xml:space="preserve">). She came to him and asked, </w:t>
      </w:r>
      <w:r>
        <w:rPr>
          <w:rStyle w:val="None"/>
          <w:rFonts w:ascii="Helvetica" w:hAnsi="Helvetica" w:hint="default"/>
          <w:sz w:val="32"/>
          <w:szCs w:val="32"/>
          <w:shd w:val="clear" w:color="auto" w:fill="ffffff"/>
          <w:rtl w:val="0"/>
        </w:rPr>
        <w:t>“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  <w:lang w:val="fr-FR"/>
        </w:rPr>
        <w:t xml:space="preserve">Lord, </w:t>
      </w:r>
      <w:r>
        <w:rPr>
          <w:rStyle w:val="None"/>
          <w:rFonts w:ascii="Helvetica" w:hAnsi="Helvetica"/>
          <w:sz w:val="32"/>
          <w:szCs w:val="32"/>
          <w:u w:val="single"/>
          <w:shd w:val="clear" w:color="auto" w:fill="ffffff"/>
          <w:rtl w:val="0"/>
        </w:rPr>
        <w:t>don</w:t>
      </w:r>
      <w:r>
        <w:rPr>
          <w:rStyle w:val="None"/>
          <w:rFonts w:ascii="Helvetica" w:hAnsi="Helvetica" w:hint="default"/>
          <w:sz w:val="32"/>
          <w:szCs w:val="32"/>
          <w:u w:val="single"/>
          <w:shd w:val="clear" w:color="auto" w:fill="ffffff"/>
          <w:rtl w:val="0"/>
        </w:rPr>
        <w:t>’</w:t>
      </w:r>
      <w:r>
        <w:rPr>
          <w:rStyle w:val="None"/>
          <w:rFonts w:ascii="Helvetica" w:hAnsi="Helvetica"/>
          <w:sz w:val="32"/>
          <w:szCs w:val="32"/>
          <w:u w:val="single"/>
          <w:shd w:val="clear" w:color="auto" w:fill="ffffff"/>
          <w:rtl w:val="0"/>
          <w:lang w:val="en-US"/>
        </w:rPr>
        <w:t>t you care</w:t>
      </w:r>
      <w:r>
        <w:rPr>
          <w:rStyle w:val="None"/>
          <w:rFonts w:ascii="Helvetica" w:hAnsi="Helvetica" w:hint="default"/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sz w:val="32"/>
          <w:szCs w:val="32"/>
          <w:u w:val="single"/>
          <w:shd w:val="clear" w:color="auto" w:fill="ffffff"/>
          <w:rtl w:val="0"/>
          <w:lang w:val="en-US"/>
        </w:rPr>
        <w:t>that my sister has left me to do the work by myself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</w:rPr>
        <w:t xml:space="preserve">? </w:t>
      </w:r>
      <w:r>
        <w:rPr>
          <w:rStyle w:val="None"/>
          <w:rFonts w:ascii="Helvetica" w:hAnsi="Helvetica"/>
          <w:sz w:val="32"/>
          <w:szCs w:val="32"/>
          <w:u w:val="single"/>
          <w:shd w:val="clear" w:color="auto" w:fill="ffffff"/>
          <w:rtl w:val="0"/>
          <w:lang w:val="en-US"/>
        </w:rPr>
        <w:t>Tell her to help me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</w:rPr>
        <w:t>!</w:t>
      </w:r>
      <w:r>
        <w:rPr>
          <w:rStyle w:val="None"/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”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Style w:val="None"/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</w:rPr>
        <w:t>41</w:t>
      </w:r>
      <w:r>
        <w:rPr>
          <w:rStyle w:val="None"/>
          <w:rFonts w:ascii="Helvetica" w:hAnsi="Helvetica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rFonts w:ascii="Helvetica" w:hAnsi="Helvetica" w:hint="default"/>
          <w:sz w:val="32"/>
          <w:szCs w:val="32"/>
          <w:shd w:val="clear" w:color="auto" w:fill="ffffff"/>
          <w:rtl w:val="0"/>
        </w:rPr>
        <w:t>“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Martha, Martha,</w:t>
      </w:r>
      <w:r>
        <w:rPr>
          <w:rStyle w:val="None"/>
          <w:rFonts w:ascii="Helvetica" w:hAnsi="Helvetica" w:hint="default"/>
          <w:sz w:val="32"/>
          <w:szCs w:val="32"/>
          <w:shd w:val="clear" w:color="auto" w:fill="ffffff"/>
          <w:rtl w:val="0"/>
        </w:rPr>
        <w:t>” 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the Lord answered,</w:t>
      </w:r>
      <w:r>
        <w:rPr>
          <w:rStyle w:val="None"/>
          <w:rFonts w:ascii="Helvetica" w:hAnsi="Helvetica" w:hint="default"/>
          <w:sz w:val="32"/>
          <w:szCs w:val="32"/>
          <w:shd w:val="clear" w:color="auto" w:fill="ffffff"/>
          <w:rtl w:val="0"/>
        </w:rPr>
        <w:t> “</w:t>
      </w:r>
      <w:r>
        <w:rPr>
          <w:rStyle w:val="None"/>
          <w:rFonts w:ascii="Helvetica" w:hAnsi="Helvetica"/>
          <w:sz w:val="32"/>
          <w:szCs w:val="32"/>
          <w:u w:val="single"/>
          <w:shd w:val="clear" w:color="auto" w:fill="ffffff"/>
          <w:rtl w:val="0"/>
          <w:lang w:val="en-US"/>
        </w:rPr>
        <w:t>you are worried</w:t>
      </w:r>
      <w:r>
        <w:rPr>
          <w:rStyle w:val="None"/>
          <w:rFonts w:ascii="Helvetica" w:hAnsi="Helvetica" w:hint="default"/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sz w:val="32"/>
          <w:szCs w:val="32"/>
          <w:u w:val="single"/>
          <w:shd w:val="clear" w:color="auto" w:fill="ffffff"/>
          <w:rtl w:val="0"/>
          <w:lang w:val="en-US"/>
        </w:rPr>
        <w:t>and upset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 xml:space="preserve"> about many things,</w:t>
      </w:r>
      <w:r>
        <w:rPr>
          <w:rStyle w:val="None"/>
          <w:rFonts w:ascii="Helvetica" w:hAnsi="Helvetica" w:hint="default"/>
          <w:sz w:val="32"/>
          <w:szCs w:val="32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Style w:val="None"/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</w:rPr>
        <w:t>42</w:t>
      </w:r>
      <w:r>
        <w:rPr>
          <w:rStyle w:val="None"/>
          <w:rFonts w:ascii="Helvetica" w:hAnsi="Helvetica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 xml:space="preserve">but </w:t>
      </w:r>
      <w:r>
        <w:rPr>
          <w:rStyle w:val="None"/>
          <w:rFonts w:ascii="Helvetica" w:hAnsi="Helvetica"/>
          <w:sz w:val="32"/>
          <w:szCs w:val="32"/>
          <w:u w:val="single"/>
          <w:shd w:val="clear" w:color="auto" w:fill="ffffff"/>
          <w:rtl w:val="0"/>
          <w:lang w:val="en-US"/>
        </w:rPr>
        <w:t>few things are needed</w:t>
      </w:r>
      <w:r>
        <w:rPr>
          <w:rStyle w:val="None"/>
          <w:rFonts w:ascii="Helvetica" w:hAnsi="Helvetica" w:hint="default"/>
          <w:sz w:val="32"/>
          <w:szCs w:val="32"/>
          <w:u w:val="single"/>
          <w:shd w:val="clear" w:color="auto" w:fill="ffffff"/>
          <w:rtl w:val="0"/>
          <w:lang w:val="en-US"/>
        </w:rPr>
        <w:t>—</w:t>
      </w:r>
      <w:r>
        <w:rPr>
          <w:rStyle w:val="None"/>
          <w:rFonts w:ascii="Helvetica" w:hAnsi="Helvetica"/>
          <w:sz w:val="32"/>
          <w:szCs w:val="32"/>
          <w:u w:val="single"/>
          <w:shd w:val="clear" w:color="auto" w:fill="ffffff"/>
          <w:rtl w:val="0"/>
          <w:lang w:val="en-US"/>
        </w:rPr>
        <w:t>or indeed only one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</w:rPr>
        <w:t>.</w:t>
      </w:r>
      <w:r>
        <w:rPr>
          <w:rStyle w:val="None"/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Mary has chosen what is better, and it will not be taken away from her.</w:t>
      </w:r>
      <w:r>
        <w:rPr>
          <w:rStyle w:val="None"/>
          <w:rFonts w:ascii="Helvetica" w:hAnsi="Helvetica" w:hint="default"/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Obstacles to changing my personality:</w:t>
      </w:r>
    </w:p>
    <w:p>
      <w:pPr>
        <w:pStyle w:val="Default"/>
        <w:numPr>
          <w:ilvl w:val="0"/>
          <w:numId w:val="6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Not opening my heart to Jesus</w:t>
      </w:r>
    </w:p>
    <w:p>
      <w:pPr>
        <w:pStyle w:val="Default"/>
        <w:numPr>
          <w:ilvl w:val="0"/>
          <w:numId w:val="6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Being to busy to spend quality time listening to Jesus (be with Jesus)</w:t>
      </w:r>
    </w:p>
    <w:p>
      <w:pPr>
        <w:pStyle w:val="Default"/>
        <w:numPr>
          <w:ilvl w:val="0"/>
          <w:numId w:val="6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Distracted by performance (we are distracted because we are trying to prove something about ourselves based on what we do)</w:t>
      </w:r>
    </w:p>
    <w:p>
      <w:pPr>
        <w:pStyle w:val="Default"/>
        <w:numPr>
          <w:ilvl w:val="0"/>
          <w:numId w:val="6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Complaining and blaming - blaming deflects personal responsibility  </w:t>
      </w:r>
    </w:p>
    <w:p>
      <w:pPr>
        <w:pStyle w:val="Default"/>
        <w:numPr>
          <w:ilvl w:val="0"/>
          <w:numId w:val="6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Fixating on fixing someone else instead of being willing to change yourself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During my first three years of marriage, I was fixated on changing a thing or two about my wife. It produced a certain level of obsession at times, angered me, frustrated me. After three years, Holy Spirit showed me my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heart, and God changed me! I remember being so excited about the change in me, that I couldn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wait for a situation to arise that would have normally set me off, to show her that I was a changed person.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numPr>
          <w:ilvl w:val="0"/>
          <w:numId w:val="6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Worried and upset by many things. Irritated all the time, anxiety all the time, stress all the time</w:t>
      </w:r>
      <w:r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br w:type="textWrapping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Stress, anxiety and irritation come from one thing and one thing alone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 are performance-based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instead of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grace-based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. You are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looking at yourself, or someone else, or a situation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and it doesn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 meet some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predetermined measurement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. I am learning that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people and situations do not cause me stress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anxiety and irritation, I do it to myself. 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There was a situation that I had for years that would cause me a flare up of frustration, annoyance and anger. I remember thinking it was like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sandpaper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that was rubbed on the same spot of my body. I asked God, when is this situation being to be taken away. God told me, 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‘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when you change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Ishamael didn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cause Abraham and Sarah stress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. 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Abraham and Sarah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lack of trust in God is what caused them stress. As soon as I start taking things in my own hands, doing what I think is best, stress immediately enters into the equation.</w:t>
      </w:r>
      <w:r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br w:type="textWrapping"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14"/>
          <w:szCs w:val="14"/>
          <w:shd w:val="clear" w:color="auto" w:fill="ffffff"/>
          <w:rtl w:val="0"/>
        </w:rPr>
      </w:pPr>
      <w:r>
        <w:rPr>
          <w:rStyle w:val="None"/>
          <w:rFonts w:ascii="Helvetica" w:hAnsi="Helvetica"/>
          <w:sz w:val="14"/>
          <w:szCs w:val="14"/>
          <w:shd w:val="clear" w:color="auto" w:fill="ffffff"/>
          <w:rtl w:val="0"/>
          <w:lang w:val="en-US"/>
        </w:rPr>
        <w:t>____________________________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Nothing is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more personal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than to address someone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personality. To say something negative or positive about someone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 personality can have a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huge affect on a friendship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 friend of mine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said something I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ll never forget. God was dealing with him about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the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way he was acting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and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he told God, 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‘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but that is my personality.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’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God answered, 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‘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Yes, but your personality is sinful.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’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 wants to change who we are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But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change us in to what</w:t>
      </w:r>
      <w:r>
        <w:rPr>
          <w:rFonts w:ascii="Helvetica" w:hAnsi="Helvetica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???</w:t>
      </w:r>
    </w:p>
    <w:p>
      <w:pPr>
        <w:pStyle w:val="Default"/>
        <w:bidi w:val="0"/>
        <w:ind w:left="0" w:right="0" w:firstLine="0"/>
        <w:jc w:val="left"/>
        <w:rPr>
          <w:rStyle w:val="None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Style w:val="None"/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  <w:lang w:val="it-IT"/>
        </w:rPr>
        <w:t>Romans 8:29</w:t>
      </w:r>
      <w:r>
        <w:rPr>
          <w:rStyle w:val="None"/>
          <w:rFonts w:ascii="Helvetica" w:hAnsi="Helvetica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Style w:val="None"/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</w:rPr>
        <w:t>29</w:t>
      </w:r>
      <w:r>
        <w:rPr>
          <w:rStyle w:val="None"/>
          <w:rFonts w:ascii="Helvetica" w:hAnsi="Helvetica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For those God foreknew</w:t>
      </w:r>
      <w:r>
        <w:rPr>
          <w:rStyle w:val="None"/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 xml:space="preserve">he also </w:t>
      </w:r>
      <w:r>
        <w:rPr>
          <w:rStyle w:val="None"/>
          <w:rFonts w:ascii="Helvetica" w:hAnsi="Helvetica"/>
          <w:sz w:val="32"/>
          <w:szCs w:val="32"/>
          <w:u w:val="single"/>
          <w:shd w:val="clear" w:color="auto" w:fill="ffffff"/>
          <w:rtl w:val="0"/>
          <w:lang w:val="en-US"/>
        </w:rPr>
        <w:t>predestined</w:t>
      </w:r>
      <w:r>
        <w:rPr>
          <w:rStyle w:val="None"/>
          <w:rFonts w:ascii="Helvetica" w:hAnsi="Helvetica" w:hint="default"/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sz w:val="32"/>
          <w:szCs w:val="32"/>
          <w:u w:val="single"/>
          <w:shd w:val="clear" w:color="auto" w:fill="ffffff"/>
          <w:rtl w:val="0"/>
          <w:lang w:val="en-US"/>
        </w:rPr>
        <w:t>to be conformed to the image of his Son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</w:rPr>
        <w:t>,</w:t>
      </w:r>
      <w:r>
        <w:rPr>
          <w:rStyle w:val="None"/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that he might be the firstborn</w:t>
      </w:r>
      <w:r>
        <w:rPr>
          <w:rStyle w:val="None"/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among many brothers and sisters.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Conform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-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s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ý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mmorphos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 –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altered by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sharing the same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inner essence-identity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(form); . 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Sym - together with 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morphos - form, shape. 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God wants to re-shape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my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very personality to be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‘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like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’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da-DK"/>
          <w14:textFill>
            <w14:solidFill>
              <w14:srgbClr w14:val="C84A20"/>
            </w14:solidFill>
          </w14:textFill>
        </w:rPr>
        <w:t>Christ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personality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Yesterday as I was praying and thanking God that I finally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more fully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understood the concept of waiting on God. It is such a pleasure to no longer push God or pull God, but simply wait on God. 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 told me, you have always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understood this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but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 finally accepted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what you have understood all along.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was brittle, hardened, a non-conformist to Christ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image until I accepted God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 approach to things. 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What freedom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! What peace!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where is my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sv-SE"/>
          <w14:textFill>
            <w14:solidFill>
              <w14:srgbClr w14:val="C84A20"/>
            </w14:solidFill>
          </w14:textFill>
        </w:rPr>
        <w:t>stress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?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Where is my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irritation with God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timing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?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Where are all my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questions and doubts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?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center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What happens when we embrace personality change versus performance-based living:</w:t>
      </w:r>
    </w:p>
    <w:p>
      <w:pPr>
        <w:pStyle w:val="Default"/>
        <w:bidi w:val="0"/>
        <w:ind w:left="0" w:right="0" w:firstLine="0"/>
        <w:jc w:val="left"/>
        <w:rPr>
          <w:rStyle w:val="None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  <w:r>
        <w:rPr>
          <w:rStyle w:val="None"/>
          <w:rFonts w:ascii="Helvetica" w:hAnsi="Helvetica"/>
          <w:b w:val="1"/>
          <w:bCs w:val="1"/>
          <w:sz w:val="32"/>
          <w:szCs w:val="32"/>
          <w:u w:color="00131f"/>
          <w:shd w:val="clear" w:color="auto" w:fill="ffffff"/>
          <w:rtl w:val="0"/>
          <w:lang w:val="en-US"/>
        </w:rPr>
        <w:t>1 Timothy 4:16</w:t>
      </w:r>
      <w:r>
        <w:rPr>
          <w:rStyle w:val="None"/>
          <w:rFonts w:ascii="Helvetica" w:hAnsi="Helvetica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b w:val="1"/>
          <w:bCs w:val="1"/>
          <w:sz w:val="32"/>
          <w:szCs w:val="32"/>
          <w:u w:color="00131f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u w:color="00131f"/>
          <w:shd w:val="clear" w:color="auto" w:fill="ffffff"/>
          <w:rtl w:val="0"/>
        </w:rPr>
      </w:pPr>
      <w:r>
        <w:rPr>
          <w:rStyle w:val="None"/>
          <w:rFonts w:ascii="Helvetica" w:hAnsi="Helvetica"/>
          <w:b w:val="1"/>
          <w:bCs w:val="1"/>
          <w:sz w:val="32"/>
          <w:szCs w:val="32"/>
          <w:u w:color="00131f"/>
          <w:shd w:val="clear" w:color="auto" w:fill="ffffff"/>
          <w:rtl w:val="0"/>
        </w:rPr>
        <w:t>16</w:t>
      </w:r>
      <w:r>
        <w:rPr>
          <w:rStyle w:val="None"/>
          <w:rFonts w:ascii="Helvetica" w:hAnsi="Helvetica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sz w:val="32"/>
          <w:szCs w:val="32"/>
          <w:u w:color="00131f"/>
          <w:shd w:val="clear" w:color="auto" w:fill="ffffff"/>
          <w:rtl w:val="0"/>
          <w:lang w:val="en-US"/>
        </w:rPr>
        <w:t xml:space="preserve">Watch </w:t>
      </w:r>
      <w:r>
        <w:rPr>
          <w:rStyle w:val="None"/>
          <w:rFonts w:ascii="Helvetica" w:hAnsi="Helvetica"/>
          <w:sz w:val="32"/>
          <w:szCs w:val="32"/>
          <w:u w:val="single" w:color="00131f"/>
          <w:shd w:val="clear" w:color="auto" w:fill="ffffff"/>
          <w:rtl w:val="0"/>
          <w:lang w:val="en-US"/>
        </w:rPr>
        <w:t>your</w:t>
      </w:r>
      <w:r>
        <w:rPr>
          <w:rStyle w:val="None"/>
          <w:rFonts w:ascii="Helvetica" w:hAnsi="Helvetica"/>
          <w:sz w:val="32"/>
          <w:szCs w:val="32"/>
          <w:u w:color="00131f"/>
          <w:shd w:val="clear" w:color="auto" w:fill="ffffff"/>
          <w:rtl w:val="0"/>
          <w:lang w:val="en-US"/>
        </w:rPr>
        <w:t xml:space="preserve"> life (not someone else</w:t>
      </w:r>
      <w:r>
        <w:rPr>
          <w:rStyle w:val="None"/>
          <w:rFonts w:ascii="Helvetica" w:hAnsi="Helvetica" w:hint="default"/>
          <w:sz w:val="32"/>
          <w:szCs w:val="32"/>
          <w:u w:color="00131f"/>
          <w:shd w:val="clear" w:color="auto" w:fill="ffffff"/>
          <w:rtl w:val="0"/>
        </w:rPr>
        <w:t>’</w:t>
      </w:r>
      <w:r>
        <w:rPr>
          <w:rStyle w:val="None"/>
          <w:rFonts w:ascii="Helvetica" w:hAnsi="Helvetica"/>
          <w:sz w:val="32"/>
          <w:szCs w:val="32"/>
          <w:u w:color="00131f"/>
          <w:shd w:val="clear" w:color="auto" w:fill="ffffff"/>
          <w:rtl w:val="0"/>
          <w:lang w:val="en-US"/>
        </w:rPr>
        <w:t xml:space="preserve">s) and doctrine closely. </w:t>
      </w:r>
      <w:r>
        <w:rPr>
          <w:rStyle w:val="None"/>
          <w:rFonts w:ascii="Helvetica" w:hAnsi="Helvetica"/>
          <w:sz w:val="32"/>
          <w:szCs w:val="32"/>
          <w:u w:val="single" w:color="00131f"/>
          <w:shd w:val="clear" w:color="auto" w:fill="ffffff"/>
          <w:rtl w:val="0"/>
          <w:lang w:val="en-US"/>
        </w:rPr>
        <w:t>Persevere</w:t>
      </w:r>
      <w:r>
        <w:rPr>
          <w:rStyle w:val="None"/>
          <w:rFonts w:ascii="Helvetica" w:hAnsi="Helvetica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rStyle w:val="None"/>
          <w:rFonts w:ascii="Helvetica" w:hAnsi="Helvetica"/>
          <w:sz w:val="32"/>
          <w:szCs w:val="32"/>
          <w:u w:color="00131f"/>
          <w:shd w:val="clear" w:color="auto" w:fill="ffffff"/>
          <w:rtl w:val="0"/>
          <w:lang w:val="en-US"/>
        </w:rPr>
        <w:t xml:space="preserve">(a character word) </w:t>
      </w:r>
      <w:r>
        <w:rPr>
          <w:rStyle w:val="None"/>
          <w:rFonts w:ascii="Helvetica" w:hAnsi="Helvetica"/>
          <w:sz w:val="32"/>
          <w:szCs w:val="32"/>
          <w:u w:color="00131f"/>
          <w:shd w:val="clear" w:color="auto" w:fill="ffffff"/>
          <w:rtl w:val="0"/>
          <w:lang w:val="en-US"/>
        </w:rPr>
        <w:t xml:space="preserve">in them, because if you do, you will </w:t>
      </w:r>
      <w:r>
        <w:rPr>
          <w:rStyle w:val="None"/>
          <w:rFonts w:ascii="Helvetica" w:hAnsi="Helvetica"/>
          <w:sz w:val="32"/>
          <w:szCs w:val="32"/>
          <w:u w:val="single" w:color="00131f"/>
          <w:shd w:val="clear" w:color="auto" w:fill="ffffff"/>
          <w:rtl w:val="0"/>
        </w:rPr>
        <w:t>save</w:t>
      </w:r>
      <w:r>
        <w:rPr>
          <w:rStyle w:val="None"/>
          <w:rFonts w:ascii="Helvetica" w:hAnsi="Helvetica" w:hint="default"/>
          <w:sz w:val="32"/>
          <w:szCs w:val="32"/>
          <w:u w:val="single" w:color="00131f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sz w:val="32"/>
          <w:szCs w:val="32"/>
          <w:u w:val="single" w:color="00131f"/>
          <w:shd w:val="clear" w:color="auto" w:fill="ffffff"/>
          <w:rtl w:val="0"/>
          <w:lang w:val="en-US"/>
        </w:rPr>
        <w:t>both yourself and your hearers</w:t>
      </w:r>
      <w:r>
        <w:rPr>
          <w:rStyle w:val="None"/>
          <w:rFonts w:ascii="Helvetica" w:hAnsi="Helvetica"/>
          <w:sz w:val="32"/>
          <w:szCs w:val="32"/>
          <w:u w:color="00131f"/>
          <w:shd w:val="clear" w:color="auto" w:fill="ffffff"/>
          <w:rtl w:val="0"/>
        </w:rPr>
        <w:t>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Watch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- to heed, to wait or to stop long enough to pay attention so you can learn something. To delay (action and decisions until you have all of God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s input)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center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Stop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..doing so that you can start being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………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.. who God wants you to be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How can we objectively watch our life? 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Spend time with Jesus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Jesus had His disciples 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‘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be with Him.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Doctrine - your teaching, I am a teacher because my life is an example for those who know me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center"/>
        <w:rPr>
          <w:rStyle w:val="None"/>
          <w:rFonts w:ascii="Helvetica" w:cs="Helvetica" w:hAnsi="Helvetica" w:eastAsia="Helvetica"/>
          <w:b w:val="1"/>
          <w:bCs w:val="1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If I will </w:t>
      </w:r>
      <w:r>
        <w:rPr>
          <w:rStyle w:val="None"/>
          <w:rFonts w:ascii="Helvetica" w:hAnsi="Helvetica"/>
          <w:b w:val="1"/>
          <w:bCs w:val="1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watch</w:t>
      </w:r>
      <w:r>
        <w:rPr>
          <w:rStyle w:val="None"/>
          <w:rFonts w:ascii="Helvetica" w:hAnsi="Helvetica"/>
          <w:b w:val="1"/>
          <w:bCs w:val="1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</w:t>
      </w:r>
      <w:r>
        <w:rPr>
          <w:rStyle w:val="None"/>
          <w:rFonts w:ascii="Helvetica" w:hAnsi="Helvetica"/>
          <w:b w:val="1"/>
          <w:bCs w:val="1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example</w:t>
      </w:r>
      <w:r>
        <w:rPr>
          <w:rStyle w:val="None"/>
          <w:rFonts w:ascii="Helvetica" w:hAnsi="Helvetica"/>
          <w:b w:val="1"/>
          <w:bCs w:val="1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of </w:t>
      </w:r>
      <w:r>
        <w:rPr>
          <w:rStyle w:val="None"/>
          <w:rFonts w:ascii="Helvetica" w:hAnsi="Helvetica"/>
          <w:b w:val="1"/>
          <w:bCs w:val="1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my personality</w:t>
      </w:r>
      <w:r>
        <w:rPr>
          <w:rStyle w:val="None"/>
          <w:rFonts w:ascii="Helvetica" w:hAnsi="Helvetica"/>
          <w:b w:val="1"/>
          <w:bCs w:val="1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as I spend time with God</w:t>
      </w:r>
      <w:r>
        <w:rPr>
          <w:rStyle w:val="None"/>
          <w:rFonts w:ascii="Helvetica" w:hAnsi="Helvetica"/>
          <w:b w:val="1"/>
          <w:bCs w:val="1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</w:t>
      </w:r>
      <w:r>
        <w:rPr>
          <w:rStyle w:val="None"/>
          <w:rFonts w:ascii="Helvetica" w:hAnsi="Helvetica"/>
          <w:b w:val="1"/>
          <w:bCs w:val="1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can be sure that I and those who follow my </w:t>
      </w:r>
      <w:r>
        <w:rPr>
          <w:rStyle w:val="None"/>
          <w:rFonts w:ascii="Helvetica" w:hAnsi="Helvetica"/>
          <w:b w:val="1"/>
          <w:bCs w:val="1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personality</w:t>
      </w:r>
      <w:r>
        <w:rPr>
          <w:rStyle w:val="None"/>
          <w:rFonts w:ascii="Helvetica" w:hAnsi="Helvetica"/>
          <w:b w:val="1"/>
          <w:bCs w:val="1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will be saved.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If on the other hand, I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define my life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by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my achievements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or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failures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and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this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way of life 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is my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example for those around me, neither I nor those I care about will stand much of a chance of being saved.</w:t>
      </w:r>
    </w:p>
    <w:p>
      <w:pPr>
        <w:pStyle w:val="Default"/>
        <w:bidi w:val="0"/>
        <w:ind w:left="0" w:right="0" w:firstLine="0"/>
        <w:jc w:val="left"/>
        <w:rPr>
          <w:rStyle w:val="None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If I</w:t>
      </w:r>
      <w:r>
        <w:rPr>
          <w:rStyle w:val="None"/>
          <w:rFonts w:ascii="Helvetica" w:hAnsi="Helvetica" w:hint="default"/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ll start being, God will start doing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Neue Medium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u w:color="000000"/>
        <w:rtl w:val="0"/>
        <w14:textOutline w14:w="12700" w14:cap="flat">
          <w14:noFill/>
          <w14:miter w14:lim="400000"/>
        </w14:textOutline>
      </w:rPr>
      <w:tab/>
    </w:r>
    <w:r>
      <w:rPr>
        <w:outline w:val="0"/>
        <w:color w:val="0432ff"/>
        <w:u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t xml:space="preserve">Listen to recorded messages at </w:t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u w:val="single"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fldChar w:fldCharType="begin" w:fldLock="0"/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u w:val="single"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instrText xml:space="preserve"> HYPERLINK "http://soundcloud.com"</w:instrText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u w:val="single"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b w:val="1"/>
        <w:bCs w:val="1"/>
        <w:outline w:val="0"/>
        <w:color w:val="0432ff"/>
        <w:u w:val="single"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t>soundcloud.com</w:t>
    </w:r>
    <w:r>
      <w:rPr>
        <w:u w:color="000000"/>
        <w:rtl w:val="0"/>
        <w14:textOutline w14:w="12700" w14:cap="flat">
          <w14:noFill/>
          <w14:miter w14:lim="400000"/>
        </w14:textOutline>
      </w:rPr>
      <w:fldChar w:fldCharType="end" w:fldLock="0"/>
    </w:r>
    <w:r>
      <w:rPr>
        <w:rStyle w:val="None"/>
        <w:outline w:val="0"/>
        <w:color w:val="0432ff"/>
        <w:u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t xml:space="preserve"> (search Life Worth Living Church) or </w:t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u w:val="single"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fldChar w:fldCharType="begin" w:fldLock="0"/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u w:val="single"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instrText xml:space="preserve"> HYPERLINK "http://www.lifeworthlivingchurch.org"</w:instrText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u w:val="single"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b w:val="1"/>
        <w:bCs w:val="1"/>
        <w:outline w:val="0"/>
        <w:color w:val="0432ff"/>
        <w:u w:val="single"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t>www.lifeworthlivingchurch.org</w:t>
    </w:r>
    <w:r>
      <w:rPr>
        <w:u w:color="000000"/>
        <w:rtl w:val="0"/>
        <w14:textOutline w14:w="12700" w14:cap="flat">
          <w14:noFill/>
          <w14:miter w14:lim="400000"/>
        </w14:textOutline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tab/>
      <w:tab/>
    </w:r>
    <w:r>
      <w:rPr>
        <w:rtl w:val="0"/>
        <w:lang w:val="en-US"/>
      </w:rPr>
      <w:t>9-15-19 / 9-18-19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8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82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06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3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8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202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6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outline w:val="0"/>
      <w:color w:val="0432ff"/>
      <w:u w:val="single" w:color="0432ff"/>
      <w:lang w:val="en-US"/>
      <w14:textFill>
        <w14:solidFill>
          <w14:srgbClr w14:val="0432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3"/>
      </w:numPr>
    </w:pPr>
  </w:style>
  <w:style w:type="character" w:styleId="Red">
    <w:name w:val="Red"/>
    <w:rPr>
      <w:outline w:val="0"/>
      <w:color w:val="c82505"/>
      <w:lang w:val="en-US"/>
      <w14:textFill>
        <w14:solidFill>
          <w14:srgbClr w14:val="C8250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